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0A" w:rsidRDefault="009C380A" w:rsidP="009C380A">
      <w:pPr>
        <w:widowControl w:val="0"/>
        <w:tabs>
          <w:tab w:val="left" w:pos="540"/>
        </w:tabs>
        <w:spacing w:after="0"/>
        <w:rPr>
          <w:rFonts w:ascii="Times New Roman" w:hAnsi="Times New Roman"/>
          <w:b/>
          <w:sz w:val="26"/>
          <w:szCs w:val="26"/>
        </w:rPr>
      </w:pPr>
      <w:r w:rsidRPr="001004DA">
        <w:rPr>
          <w:rFonts w:ascii="Times New Roman" w:hAnsi="Times New Roman"/>
          <w:sz w:val="26"/>
          <w:szCs w:val="26"/>
        </w:rPr>
        <w:t xml:space="preserve">                                              </w:t>
      </w: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-210185</wp:posOffset>
                </wp:positionV>
                <wp:extent cx="809625" cy="342900"/>
                <wp:effectExtent l="22860" t="14605" r="15240" b="2349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42900"/>
                        </a:xfrm>
                        <a:prstGeom prst="rect">
                          <a:avLst/>
                        </a:prstGeom>
                        <a:solidFill>
                          <a:srgbClr val="FFFFFF"/>
                        </a:solidFill>
                        <a:ln w="28575">
                          <a:solidFill>
                            <a:srgbClr val="000000"/>
                          </a:solidFill>
                          <a:miter lim="800000"/>
                          <a:headEnd/>
                          <a:tailEnd/>
                        </a:ln>
                      </wps:spPr>
                      <wps:txbx>
                        <w:txbxContent>
                          <w:p w:rsidR="009C380A" w:rsidRPr="002B2BE1" w:rsidRDefault="009C380A" w:rsidP="009C380A">
                            <w:pPr>
                              <w:jc w:val="right"/>
                              <w:rPr>
                                <w:sz w:val="28"/>
                                <w:szCs w:val="28"/>
                              </w:rPr>
                            </w:pPr>
                            <w:r w:rsidRPr="002B2BE1">
                              <w:rPr>
                                <w:rFonts w:ascii="Times New Roman" w:hAnsi="Times New Roman"/>
                                <w:b/>
                                <w:sz w:val="30"/>
                                <w:szCs w:val="28"/>
                                <w:lang w:val="pt-BR"/>
                              </w:rPr>
                              <w:t>MẪU 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8pt;margin-top:-16.55pt;width:63.75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" strokeweight="2.25pt">
                <v:textbox>
                  <w:txbxContent>
                    <w:p w:rsidR="009C380A" w:rsidRPr="002B2BE1" w:rsidRDefault="009C380A" w:rsidP="009C380A">
                      <w:pPr>
                        <w:jc w:val="right"/>
                        <w:rPr>
                          <w:sz w:val="28"/>
                          <w:szCs w:val="28"/>
                        </w:rPr>
                      </w:pPr>
                      <w:r w:rsidRPr="002B2BE1">
                        <w:rPr>
                          <w:rFonts w:ascii="Times New Roman" w:hAnsi="Times New Roman"/>
                          <w:b/>
                          <w:sz w:val="30"/>
                          <w:szCs w:val="28"/>
                          <w:lang w:val="pt-BR"/>
                        </w:rPr>
                        <w:t>MẪU 1</w:t>
                      </w:r>
                    </w:p>
                  </w:txbxContent>
                </v:textbox>
                <w10:wrap type="square"/>
              </v:shape>
            </w:pict>
          </mc:Fallback>
        </mc:AlternateContent>
      </w:r>
      <w:r w:rsidRPr="001004DA">
        <w:rPr>
          <w:rFonts w:ascii="Times New Roman" w:hAnsi="Times New Roman"/>
          <w:sz w:val="26"/>
          <w:szCs w:val="26"/>
        </w:rPr>
        <w:t xml:space="preserve">                   </w:t>
      </w:r>
      <w:r w:rsidRPr="001004DA">
        <w:rPr>
          <w:rFonts w:ascii="Times New Roman" w:hAnsi="Times New Roman"/>
          <w:b/>
          <w:sz w:val="26"/>
          <w:szCs w:val="26"/>
        </w:rPr>
        <w:t>BÁO CÁO</w:t>
      </w:r>
    </w:p>
    <w:p w:rsidR="009C380A" w:rsidRDefault="009C380A" w:rsidP="009C380A">
      <w:pPr>
        <w:widowControl w:val="0"/>
        <w:tabs>
          <w:tab w:val="left" w:pos="540"/>
        </w:tabs>
        <w:spacing w:after="0"/>
        <w:jc w:val="center"/>
        <w:rPr>
          <w:rFonts w:ascii="Times New Roman" w:hAnsi="Times New Roman"/>
          <w:b/>
          <w:sz w:val="26"/>
          <w:szCs w:val="26"/>
        </w:rPr>
      </w:pPr>
      <w:r w:rsidRPr="001E1D17">
        <w:rPr>
          <w:rFonts w:ascii="Times New Roman" w:hAnsi="Times New Roman"/>
          <w:b/>
          <w:sz w:val="26"/>
          <w:szCs w:val="26"/>
        </w:rPr>
        <w:t>Kết quả thanh tra, kiểm tra trong dịp Tết Trung thu</w:t>
      </w:r>
    </w:p>
    <w:p w:rsidR="009C380A" w:rsidRPr="001004DA" w:rsidRDefault="009C380A" w:rsidP="009C380A">
      <w:pPr>
        <w:widowControl w:val="0"/>
        <w:tabs>
          <w:tab w:val="left" w:pos="540"/>
        </w:tabs>
        <w:spacing w:after="120"/>
        <w:jc w:val="center"/>
        <w:rPr>
          <w:rFonts w:ascii="Times New Roman" w:hAnsi="Times New Roman"/>
          <w:sz w:val="26"/>
          <w:szCs w:val="26"/>
        </w:rPr>
      </w:pPr>
      <w:r>
        <w:rPr>
          <w:rFonts w:ascii="Times New Roman" w:hAnsi="Times New Roman"/>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2068195</wp:posOffset>
                </wp:positionH>
                <wp:positionV relativeFrom="paragraph">
                  <wp:posOffset>186055</wp:posOffset>
                </wp:positionV>
                <wp:extent cx="2044700" cy="0"/>
                <wp:effectExtent l="5080" t="9525" r="762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85pt,14.65pt" to="323.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Sn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Z4/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"/>
            </w:pict>
          </mc:Fallback>
        </mc:AlternateContent>
      </w:r>
      <w:r w:rsidRPr="001E1D17">
        <w:rPr>
          <w:rFonts w:ascii="Times New Roman" w:hAnsi="Times New Roman"/>
          <w:b/>
          <w:sz w:val="26"/>
          <w:szCs w:val="26"/>
        </w:rPr>
        <w:t xml:space="preserve"> năm </w:t>
      </w:r>
      <w:r>
        <w:rPr>
          <w:rFonts w:ascii="Times New Roman" w:hAnsi="Times New Roman"/>
          <w:b/>
          <w:sz w:val="26"/>
          <w:szCs w:val="26"/>
        </w:rPr>
        <w:t xml:space="preserve">2019 </w:t>
      </w:r>
      <w:r w:rsidRPr="001E1D17">
        <w:rPr>
          <w:rFonts w:ascii="Times New Roman" w:hAnsi="Times New Roman"/>
          <w:b/>
          <w:sz w:val="26"/>
          <w:szCs w:val="26"/>
        </w:rPr>
        <w:t xml:space="preserve">do Đoàn liên ngành </w:t>
      </w:r>
      <w:r>
        <w:rPr>
          <w:rFonts w:ascii="Times New Roman" w:hAnsi="Times New Roman"/>
          <w:b/>
          <w:sz w:val="26"/>
          <w:szCs w:val="26"/>
        </w:rPr>
        <w:t>t</w:t>
      </w:r>
      <w:r w:rsidRPr="001E1D17">
        <w:rPr>
          <w:rFonts w:ascii="Times New Roman" w:hAnsi="Times New Roman"/>
          <w:b/>
          <w:sz w:val="26"/>
          <w:szCs w:val="26"/>
        </w:rPr>
        <w:t>ỉnh thực hiện</w:t>
      </w:r>
    </w:p>
    <w:p w:rsidR="009C380A" w:rsidRPr="001004DA" w:rsidRDefault="009C380A" w:rsidP="009C380A">
      <w:pPr>
        <w:tabs>
          <w:tab w:val="left" w:pos="540"/>
        </w:tabs>
        <w:spacing w:after="0"/>
        <w:jc w:val="both"/>
        <w:rPr>
          <w:rFonts w:ascii="Times New Roman" w:hAnsi="Times New Roman"/>
          <w:b/>
          <w:sz w:val="26"/>
          <w:szCs w:val="26"/>
        </w:rPr>
      </w:pPr>
      <w:r w:rsidRPr="001004DA">
        <w:rPr>
          <w:rFonts w:ascii="Times New Roman" w:hAnsi="Times New Roman"/>
          <w:b/>
          <w:sz w:val="26"/>
          <w:szCs w:val="26"/>
        </w:rPr>
        <w:t xml:space="preserve">I. Ghi nhận báo cáo của các địa phương với Đoàn liên ngành </w:t>
      </w:r>
      <w:r>
        <w:rPr>
          <w:rFonts w:ascii="Times New Roman" w:hAnsi="Times New Roman"/>
          <w:b/>
          <w:sz w:val="26"/>
          <w:szCs w:val="26"/>
        </w:rPr>
        <w:t>t</w:t>
      </w:r>
      <w:r w:rsidRPr="001004DA">
        <w:rPr>
          <w:rFonts w:ascii="Times New Roman" w:hAnsi="Times New Roman"/>
          <w:b/>
          <w:sz w:val="26"/>
          <w:szCs w:val="26"/>
        </w:rPr>
        <w:t>ỉnh.</w:t>
      </w:r>
    </w:p>
    <w:p w:rsidR="009C380A" w:rsidRPr="001004DA" w:rsidRDefault="009C380A" w:rsidP="009C380A">
      <w:pPr>
        <w:tabs>
          <w:tab w:val="left" w:pos="540"/>
        </w:tabs>
        <w:spacing w:after="0"/>
        <w:ind w:firstLine="360"/>
        <w:jc w:val="both"/>
        <w:rPr>
          <w:rFonts w:ascii="Times New Roman" w:hAnsi="Times New Roman"/>
          <w:sz w:val="26"/>
          <w:szCs w:val="26"/>
        </w:rPr>
      </w:pPr>
      <w:r w:rsidRPr="001004DA">
        <w:rPr>
          <w:rFonts w:ascii="Times New Roman" w:hAnsi="Times New Roman"/>
          <w:sz w:val="26"/>
          <w:szCs w:val="26"/>
        </w:rPr>
        <w:t>1. Công tác chỉ đạo của địa phương.</w:t>
      </w:r>
    </w:p>
    <w:p w:rsidR="009C380A" w:rsidRPr="001004DA" w:rsidRDefault="009C380A" w:rsidP="009C380A">
      <w:pPr>
        <w:tabs>
          <w:tab w:val="left" w:pos="540"/>
        </w:tabs>
        <w:spacing w:after="0"/>
        <w:ind w:firstLine="360"/>
        <w:jc w:val="both"/>
        <w:rPr>
          <w:rFonts w:ascii="Times New Roman" w:hAnsi="Times New Roman"/>
          <w:sz w:val="26"/>
          <w:szCs w:val="26"/>
        </w:rPr>
      </w:pPr>
      <w:r w:rsidRPr="001004DA">
        <w:rPr>
          <w:rFonts w:ascii="Times New Roman" w:hAnsi="Times New Roman"/>
          <w:sz w:val="26"/>
          <w:szCs w:val="26"/>
        </w:rPr>
        <w:t>2. Công tác tuyên truyền, giáo dục.</w:t>
      </w:r>
    </w:p>
    <w:p w:rsidR="009C380A" w:rsidRPr="001004DA" w:rsidRDefault="009C380A" w:rsidP="009C380A">
      <w:pPr>
        <w:tabs>
          <w:tab w:val="left" w:pos="540"/>
        </w:tabs>
        <w:spacing w:after="0"/>
        <w:ind w:firstLine="360"/>
        <w:jc w:val="both"/>
        <w:rPr>
          <w:rFonts w:ascii="Times New Roman" w:hAnsi="Times New Roman"/>
          <w:sz w:val="26"/>
          <w:szCs w:val="26"/>
          <w:u w:val="single"/>
        </w:rPr>
      </w:pPr>
      <w:r w:rsidRPr="001004DA">
        <w:rPr>
          <w:rFonts w:ascii="Times New Roman" w:hAnsi="Times New Roman"/>
          <w:sz w:val="26"/>
          <w:szCs w:val="26"/>
        </w:rPr>
        <w:t xml:space="preserve">3. Việc triển khai thực hiện Kế hoạch </w:t>
      </w:r>
      <w:r>
        <w:rPr>
          <w:rFonts w:ascii="Times New Roman" w:hAnsi="Times New Roman"/>
          <w:sz w:val="26"/>
          <w:szCs w:val="26"/>
        </w:rPr>
        <w:t>Tết Trung thu 2019</w:t>
      </w:r>
      <w:r w:rsidRPr="001004DA">
        <w:rPr>
          <w:rFonts w:ascii="Times New Roman" w:hAnsi="Times New Roman"/>
          <w:sz w:val="26"/>
          <w:szCs w:val="26"/>
        </w:rPr>
        <w:t>.</w:t>
      </w:r>
    </w:p>
    <w:p w:rsidR="009C380A" w:rsidRPr="001004DA" w:rsidRDefault="009C380A" w:rsidP="009C380A">
      <w:pPr>
        <w:pStyle w:val="BodyText"/>
        <w:tabs>
          <w:tab w:val="left" w:pos="540"/>
        </w:tabs>
        <w:jc w:val="both"/>
        <w:rPr>
          <w:b/>
          <w:sz w:val="26"/>
          <w:szCs w:val="26"/>
          <w:lang w:val="en-US"/>
        </w:rPr>
      </w:pPr>
      <w:r w:rsidRPr="001004DA">
        <w:rPr>
          <w:b/>
          <w:sz w:val="26"/>
          <w:szCs w:val="26"/>
          <w:lang w:val="en-US"/>
        </w:rPr>
        <w:t xml:space="preserve">II. Kết quả thanh tra, kiểm tra tại cơ sở thực phẩm do </w:t>
      </w:r>
      <w:r>
        <w:rPr>
          <w:b/>
          <w:sz w:val="26"/>
          <w:szCs w:val="26"/>
          <w:lang w:val="en-US"/>
        </w:rPr>
        <w:t>Đ</w:t>
      </w:r>
      <w:r w:rsidRPr="001004DA">
        <w:rPr>
          <w:b/>
          <w:sz w:val="26"/>
          <w:szCs w:val="26"/>
          <w:lang w:val="en-US"/>
        </w:rPr>
        <w:t xml:space="preserve">oàn liên ngành </w:t>
      </w:r>
      <w:r>
        <w:rPr>
          <w:b/>
          <w:sz w:val="26"/>
          <w:szCs w:val="26"/>
          <w:lang w:val="en-US"/>
        </w:rPr>
        <w:t>t</w:t>
      </w:r>
      <w:r w:rsidRPr="001004DA">
        <w:rPr>
          <w:b/>
          <w:sz w:val="26"/>
          <w:szCs w:val="26"/>
          <w:lang w:val="en-US"/>
        </w:rPr>
        <w:t xml:space="preserve">ỉnh phối hợp với địa phương thực hiện: </w:t>
      </w:r>
    </w:p>
    <w:p w:rsidR="009C380A" w:rsidRPr="001E1D17" w:rsidRDefault="009C380A" w:rsidP="009C380A">
      <w:pPr>
        <w:tabs>
          <w:tab w:val="left" w:pos="540"/>
        </w:tabs>
        <w:spacing w:before="120" w:after="120"/>
        <w:jc w:val="center"/>
        <w:rPr>
          <w:rFonts w:ascii="Times New Roman" w:hAnsi="Times New Roman"/>
          <w:i/>
          <w:sz w:val="26"/>
          <w:szCs w:val="26"/>
        </w:rPr>
      </w:pPr>
      <w:r w:rsidRPr="001E1D17">
        <w:rPr>
          <w:rFonts w:ascii="Times New Roman" w:hAnsi="Times New Roman"/>
          <w:i/>
          <w:sz w:val="26"/>
          <w:szCs w:val="26"/>
        </w:rPr>
        <w:t>Bảng 1: Tóm tắt kết quả thanh tra, kiểm tra: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278"/>
        <w:gridCol w:w="1477"/>
        <w:gridCol w:w="3402"/>
      </w:tblGrid>
      <w:tr w:rsidR="009C380A" w:rsidRPr="001E1D17" w:rsidTr="00D04874">
        <w:tc>
          <w:tcPr>
            <w:tcW w:w="590" w:type="dxa"/>
            <w:vAlign w:val="center"/>
          </w:tcPr>
          <w:p w:rsidR="009C380A" w:rsidRPr="001E1D17" w:rsidRDefault="009C380A" w:rsidP="00D04874">
            <w:pPr>
              <w:tabs>
                <w:tab w:val="left" w:pos="540"/>
              </w:tabs>
              <w:spacing w:after="0"/>
              <w:jc w:val="center"/>
              <w:rPr>
                <w:rFonts w:ascii="Times New Roman" w:hAnsi="Times New Roman"/>
                <w:b/>
                <w:sz w:val="26"/>
                <w:szCs w:val="26"/>
                <w:lang w:val="pt-PT"/>
              </w:rPr>
            </w:pPr>
            <w:r w:rsidRPr="001E1D17">
              <w:rPr>
                <w:rFonts w:ascii="Times New Roman" w:hAnsi="Times New Roman"/>
                <w:b/>
                <w:sz w:val="26"/>
                <w:szCs w:val="26"/>
                <w:lang w:val="pt-PT"/>
              </w:rPr>
              <w:t>TT</w:t>
            </w:r>
          </w:p>
        </w:tc>
        <w:tc>
          <w:tcPr>
            <w:tcW w:w="4278" w:type="dxa"/>
            <w:vAlign w:val="center"/>
          </w:tcPr>
          <w:p w:rsidR="009C380A" w:rsidRPr="001E1D17" w:rsidRDefault="009C380A" w:rsidP="00D04874">
            <w:pPr>
              <w:tabs>
                <w:tab w:val="left" w:pos="540"/>
              </w:tabs>
              <w:spacing w:after="0"/>
              <w:jc w:val="center"/>
              <w:rPr>
                <w:rFonts w:ascii="Times New Roman" w:hAnsi="Times New Roman"/>
                <w:b/>
                <w:sz w:val="26"/>
                <w:szCs w:val="26"/>
                <w:lang w:val="pt-PT"/>
              </w:rPr>
            </w:pPr>
            <w:r w:rsidRPr="001E1D17">
              <w:rPr>
                <w:rFonts w:ascii="Times New Roman" w:hAnsi="Times New Roman"/>
                <w:b/>
                <w:sz w:val="26"/>
                <w:szCs w:val="26"/>
                <w:lang w:val="pt-PT"/>
              </w:rPr>
              <w:t>Nội dung</w:t>
            </w:r>
          </w:p>
        </w:tc>
        <w:tc>
          <w:tcPr>
            <w:tcW w:w="1477" w:type="dxa"/>
            <w:vAlign w:val="center"/>
          </w:tcPr>
          <w:p w:rsidR="009C380A" w:rsidRPr="001E1D17" w:rsidRDefault="009C380A" w:rsidP="00D04874">
            <w:pPr>
              <w:tabs>
                <w:tab w:val="left" w:pos="540"/>
              </w:tabs>
              <w:spacing w:after="0"/>
              <w:jc w:val="center"/>
              <w:rPr>
                <w:rFonts w:ascii="Times New Roman" w:hAnsi="Times New Roman"/>
                <w:b/>
                <w:sz w:val="26"/>
                <w:szCs w:val="26"/>
                <w:lang w:val="sv-SE"/>
              </w:rPr>
            </w:pPr>
            <w:r w:rsidRPr="001E1D17">
              <w:rPr>
                <w:rFonts w:ascii="Times New Roman" w:hAnsi="Times New Roman"/>
                <w:b/>
                <w:sz w:val="26"/>
                <w:szCs w:val="26"/>
                <w:lang w:val="sv-SE"/>
              </w:rPr>
              <w:t>Số lượng</w:t>
            </w:r>
          </w:p>
        </w:tc>
        <w:tc>
          <w:tcPr>
            <w:tcW w:w="3402" w:type="dxa"/>
            <w:vAlign w:val="center"/>
          </w:tcPr>
          <w:p w:rsidR="009C380A" w:rsidRPr="001E1D17" w:rsidRDefault="009C380A" w:rsidP="00D04874">
            <w:pPr>
              <w:tabs>
                <w:tab w:val="left" w:pos="540"/>
              </w:tabs>
              <w:spacing w:after="0"/>
              <w:jc w:val="center"/>
              <w:rPr>
                <w:rFonts w:ascii="Times New Roman" w:hAnsi="Times New Roman"/>
                <w:b/>
                <w:sz w:val="26"/>
                <w:szCs w:val="26"/>
                <w:lang w:val="sv-SE"/>
              </w:rPr>
            </w:pPr>
            <w:r w:rsidRPr="001E1D17">
              <w:rPr>
                <w:rFonts w:ascii="Times New Roman" w:hAnsi="Times New Roman"/>
                <w:b/>
                <w:sz w:val="26"/>
                <w:szCs w:val="26"/>
                <w:lang w:val="sv-SE"/>
              </w:rPr>
              <w:t>Tỷ lệ % so với tổng số được thanh tra</w:t>
            </w: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r w:rsidRPr="001004DA">
              <w:rPr>
                <w:rFonts w:ascii="Times New Roman" w:hAnsi="Times New Roman"/>
                <w:sz w:val="26"/>
                <w:szCs w:val="26"/>
                <w:lang w:val="sv-SE"/>
              </w:rPr>
              <w:t>1</w:t>
            </w:r>
          </w:p>
        </w:tc>
        <w:tc>
          <w:tcPr>
            <w:tcW w:w="4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sv-SE"/>
              </w:rPr>
            </w:pPr>
            <w:r w:rsidRPr="001004DA">
              <w:rPr>
                <w:rFonts w:ascii="Times New Roman" w:hAnsi="Times New Roman"/>
                <w:sz w:val="26"/>
                <w:szCs w:val="26"/>
                <w:lang w:val="sv-SE"/>
              </w:rPr>
              <w:t>Tổng số cơ sở được thanh tra</w:t>
            </w:r>
          </w:p>
        </w:tc>
        <w:tc>
          <w:tcPr>
            <w:tcW w:w="1477"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3402"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r w:rsidRPr="001004DA">
              <w:rPr>
                <w:rFonts w:ascii="Times New Roman" w:hAnsi="Times New Roman"/>
                <w:sz w:val="26"/>
                <w:szCs w:val="26"/>
                <w:lang w:val="sv-SE"/>
              </w:rPr>
              <w:t>2</w:t>
            </w:r>
          </w:p>
        </w:tc>
        <w:tc>
          <w:tcPr>
            <w:tcW w:w="4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sv-SE"/>
              </w:rPr>
            </w:pPr>
            <w:r w:rsidRPr="001004DA">
              <w:rPr>
                <w:rFonts w:ascii="Times New Roman" w:hAnsi="Times New Roman"/>
                <w:sz w:val="26"/>
                <w:szCs w:val="26"/>
                <w:lang w:val="sv-SE"/>
              </w:rPr>
              <w:t>Số cơ sở có vi phạm</w:t>
            </w:r>
          </w:p>
        </w:tc>
        <w:tc>
          <w:tcPr>
            <w:tcW w:w="1477"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3402"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r w:rsidRPr="001004DA">
              <w:rPr>
                <w:rFonts w:ascii="Times New Roman" w:hAnsi="Times New Roman"/>
                <w:sz w:val="26"/>
                <w:szCs w:val="26"/>
                <w:lang w:val="sv-SE"/>
              </w:rPr>
              <w:t>3</w:t>
            </w:r>
          </w:p>
        </w:tc>
        <w:tc>
          <w:tcPr>
            <w:tcW w:w="4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sv-SE"/>
              </w:rPr>
            </w:pPr>
            <w:r w:rsidRPr="001004DA">
              <w:rPr>
                <w:rFonts w:ascii="Times New Roman" w:hAnsi="Times New Roman"/>
                <w:sz w:val="26"/>
                <w:szCs w:val="26"/>
                <w:lang w:val="sv-SE"/>
              </w:rPr>
              <w:t>Số cơ sở vi phạm bị xử lý</w:t>
            </w:r>
            <w:r>
              <w:rPr>
                <w:rFonts w:ascii="Times New Roman" w:hAnsi="Times New Roman"/>
                <w:sz w:val="26"/>
                <w:szCs w:val="26"/>
                <w:lang w:val="sv-SE"/>
              </w:rPr>
              <w:t xml:space="preserve">, </w:t>
            </w:r>
            <w:r w:rsidRPr="001004DA">
              <w:rPr>
                <w:rFonts w:ascii="Times New Roman" w:hAnsi="Times New Roman"/>
                <w:sz w:val="26"/>
                <w:szCs w:val="26"/>
                <w:lang w:val="sv-SE"/>
              </w:rPr>
              <w:t>Trong đó:</w:t>
            </w:r>
          </w:p>
        </w:tc>
        <w:tc>
          <w:tcPr>
            <w:tcW w:w="1477"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3402"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r w:rsidRPr="001004DA">
              <w:rPr>
                <w:rFonts w:ascii="Times New Roman" w:hAnsi="Times New Roman"/>
                <w:sz w:val="26"/>
                <w:szCs w:val="26"/>
                <w:lang w:val="sv-SE"/>
              </w:rPr>
              <w:t>3.1</w:t>
            </w:r>
          </w:p>
        </w:tc>
        <w:tc>
          <w:tcPr>
            <w:tcW w:w="4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sv-SE"/>
              </w:rPr>
            </w:pPr>
            <w:r w:rsidRPr="001004DA">
              <w:rPr>
                <w:rFonts w:ascii="Times New Roman" w:hAnsi="Times New Roman"/>
                <w:sz w:val="26"/>
                <w:szCs w:val="26"/>
                <w:lang w:val="sv-SE"/>
              </w:rPr>
              <w:t xml:space="preserve">Số cơ sở vi phạm đã được xử lý ngay trong qúa trình thanh tra </w:t>
            </w:r>
            <w:r w:rsidRPr="001004DA">
              <w:rPr>
                <w:rFonts w:ascii="Times New Roman" w:hAnsi="Times New Roman"/>
                <w:i/>
                <w:sz w:val="26"/>
                <w:szCs w:val="26"/>
                <w:lang w:val="sv-SE"/>
              </w:rPr>
              <w:t>(nêu rõ hình thức xử lý):</w:t>
            </w:r>
          </w:p>
        </w:tc>
        <w:tc>
          <w:tcPr>
            <w:tcW w:w="1477"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3402"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r w:rsidRPr="001004DA">
              <w:rPr>
                <w:rFonts w:ascii="Times New Roman" w:hAnsi="Times New Roman"/>
                <w:sz w:val="26"/>
                <w:szCs w:val="26"/>
                <w:lang w:val="sv-SE"/>
              </w:rPr>
              <w:t>3.2</w:t>
            </w:r>
          </w:p>
        </w:tc>
        <w:tc>
          <w:tcPr>
            <w:tcW w:w="4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sv-SE"/>
              </w:rPr>
            </w:pPr>
            <w:r w:rsidRPr="001004DA">
              <w:rPr>
                <w:rFonts w:ascii="Times New Roman" w:hAnsi="Times New Roman"/>
                <w:sz w:val="26"/>
                <w:szCs w:val="26"/>
                <w:lang w:val="sv-SE"/>
              </w:rPr>
              <w:t>Số cơ sở có vi phạm đã giao địa phương xử lý</w:t>
            </w:r>
          </w:p>
        </w:tc>
        <w:tc>
          <w:tcPr>
            <w:tcW w:w="1477"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3402"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bl>
    <w:p w:rsidR="009C380A" w:rsidRPr="001E1D17" w:rsidRDefault="009C380A" w:rsidP="009C380A">
      <w:pPr>
        <w:tabs>
          <w:tab w:val="left" w:pos="540"/>
        </w:tabs>
        <w:spacing w:before="120" w:after="120"/>
        <w:jc w:val="center"/>
        <w:rPr>
          <w:rFonts w:ascii="Times New Roman" w:hAnsi="Times New Roman"/>
          <w:i/>
          <w:sz w:val="26"/>
          <w:szCs w:val="26"/>
          <w:lang w:val="sv-SE"/>
        </w:rPr>
      </w:pPr>
      <w:r w:rsidRPr="001E1D17">
        <w:rPr>
          <w:rFonts w:ascii="Times New Roman" w:hAnsi="Times New Roman"/>
          <w:i/>
          <w:sz w:val="26"/>
          <w:szCs w:val="26"/>
          <w:lang w:val="sv-SE"/>
        </w:rPr>
        <w:t>Bảng 2: Nội dung vi phạm chủ yếu tại các cơ sở thực phẩm: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828"/>
        <w:gridCol w:w="1494"/>
        <w:gridCol w:w="1276"/>
        <w:gridCol w:w="1559"/>
      </w:tblGrid>
      <w:tr w:rsidR="009C380A" w:rsidRPr="0008259B" w:rsidTr="00D04874">
        <w:tc>
          <w:tcPr>
            <w:tcW w:w="590" w:type="dxa"/>
            <w:vAlign w:val="center"/>
          </w:tcPr>
          <w:p w:rsidR="009C380A" w:rsidRPr="0008259B" w:rsidRDefault="009C380A" w:rsidP="00D04874">
            <w:pPr>
              <w:tabs>
                <w:tab w:val="left" w:pos="540"/>
              </w:tabs>
              <w:spacing w:before="120" w:after="120" w:line="240" w:lineRule="atLeast"/>
              <w:jc w:val="center"/>
              <w:rPr>
                <w:rFonts w:ascii="Times New Roman" w:hAnsi="Times New Roman"/>
                <w:b/>
                <w:sz w:val="24"/>
                <w:szCs w:val="26"/>
                <w:lang w:val="pt-PT"/>
              </w:rPr>
            </w:pPr>
            <w:r w:rsidRPr="0008259B">
              <w:rPr>
                <w:rFonts w:ascii="Times New Roman" w:hAnsi="Times New Roman"/>
                <w:b/>
                <w:sz w:val="24"/>
                <w:szCs w:val="26"/>
                <w:lang w:val="sv-SE"/>
              </w:rPr>
              <w:br w:type="page"/>
            </w:r>
            <w:r w:rsidRPr="0008259B">
              <w:rPr>
                <w:rFonts w:ascii="Times New Roman" w:hAnsi="Times New Roman"/>
                <w:b/>
                <w:sz w:val="24"/>
                <w:szCs w:val="26"/>
                <w:lang w:val="pt-PT"/>
              </w:rPr>
              <w:t>TT</w:t>
            </w:r>
          </w:p>
        </w:tc>
        <w:tc>
          <w:tcPr>
            <w:tcW w:w="4828" w:type="dxa"/>
            <w:vAlign w:val="center"/>
          </w:tcPr>
          <w:p w:rsidR="009C380A" w:rsidRPr="0008259B" w:rsidRDefault="009C380A" w:rsidP="00D04874">
            <w:pPr>
              <w:tabs>
                <w:tab w:val="left" w:pos="540"/>
              </w:tabs>
              <w:spacing w:before="120" w:after="120" w:line="240" w:lineRule="atLeast"/>
              <w:jc w:val="center"/>
              <w:rPr>
                <w:rFonts w:ascii="Times New Roman" w:hAnsi="Times New Roman"/>
                <w:b/>
                <w:sz w:val="24"/>
                <w:szCs w:val="26"/>
                <w:lang w:val="sv-SE"/>
              </w:rPr>
            </w:pPr>
            <w:r w:rsidRPr="0008259B">
              <w:rPr>
                <w:rFonts w:ascii="Times New Roman" w:hAnsi="Times New Roman"/>
                <w:b/>
                <w:sz w:val="24"/>
                <w:szCs w:val="26"/>
                <w:lang w:val="sv-SE"/>
              </w:rPr>
              <w:t>Nội dung vi phạm</w:t>
            </w:r>
          </w:p>
        </w:tc>
        <w:tc>
          <w:tcPr>
            <w:tcW w:w="1494" w:type="dxa"/>
            <w:vAlign w:val="center"/>
          </w:tcPr>
          <w:p w:rsidR="009C380A" w:rsidRPr="0008259B" w:rsidRDefault="009C380A" w:rsidP="00D04874">
            <w:pPr>
              <w:tabs>
                <w:tab w:val="left" w:pos="540"/>
              </w:tabs>
              <w:spacing w:before="120" w:after="120" w:line="240" w:lineRule="atLeast"/>
              <w:jc w:val="center"/>
              <w:rPr>
                <w:rFonts w:ascii="Times New Roman" w:hAnsi="Times New Roman"/>
                <w:b/>
                <w:sz w:val="24"/>
                <w:szCs w:val="26"/>
                <w:lang w:val="sv-SE"/>
              </w:rPr>
            </w:pPr>
            <w:r w:rsidRPr="0008259B">
              <w:rPr>
                <w:rFonts w:ascii="Times New Roman" w:hAnsi="Times New Roman"/>
                <w:b/>
                <w:sz w:val="24"/>
                <w:szCs w:val="26"/>
                <w:lang w:val="sv-SE"/>
              </w:rPr>
              <w:t>Số CS được thanh tra</w:t>
            </w:r>
          </w:p>
        </w:tc>
        <w:tc>
          <w:tcPr>
            <w:tcW w:w="1276" w:type="dxa"/>
            <w:vAlign w:val="center"/>
          </w:tcPr>
          <w:p w:rsidR="009C380A" w:rsidRPr="0008259B" w:rsidRDefault="009C380A" w:rsidP="00D04874">
            <w:pPr>
              <w:tabs>
                <w:tab w:val="left" w:pos="540"/>
              </w:tabs>
              <w:spacing w:before="120" w:after="120" w:line="240" w:lineRule="atLeast"/>
              <w:jc w:val="center"/>
              <w:rPr>
                <w:rFonts w:ascii="Times New Roman" w:hAnsi="Times New Roman"/>
                <w:b/>
                <w:sz w:val="24"/>
                <w:szCs w:val="26"/>
                <w:lang w:val="sv-SE"/>
              </w:rPr>
            </w:pPr>
            <w:r w:rsidRPr="0008259B">
              <w:rPr>
                <w:rFonts w:ascii="Times New Roman" w:hAnsi="Times New Roman"/>
                <w:b/>
                <w:sz w:val="24"/>
                <w:szCs w:val="26"/>
                <w:lang w:val="sv-SE"/>
              </w:rPr>
              <w:t>Số cơ sở vi phạm</w:t>
            </w:r>
          </w:p>
        </w:tc>
        <w:tc>
          <w:tcPr>
            <w:tcW w:w="1559" w:type="dxa"/>
            <w:vAlign w:val="center"/>
          </w:tcPr>
          <w:p w:rsidR="009C380A" w:rsidRPr="0008259B" w:rsidRDefault="009C380A" w:rsidP="00D04874">
            <w:pPr>
              <w:tabs>
                <w:tab w:val="left" w:pos="540"/>
              </w:tabs>
              <w:spacing w:before="120" w:after="120" w:line="240" w:lineRule="atLeast"/>
              <w:jc w:val="center"/>
              <w:rPr>
                <w:rFonts w:ascii="Times New Roman" w:hAnsi="Times New Roman"/>
                <w:b/>
                <w:sz w:val="24"/>
                <w:szCs w:val="26"/>
              </w:rPr>
            </w:pPr>
            <w:r w:rsidRPr="0008259B">
              <w:rPr>
                <w:rFonts w:ascii="Times New Roman" w:hAnsi="Times New Roman"/>
                <w:b/>
                <w:sz w:val="24"/>
                <w:szCs w:val="26"/>
              </w:rPr>
              <w:t>Tỷ lệ %</w:t>
            </w: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r w:rsidRPr="001004DA">
              <w:rPr>
                <w:rFonts w:ascii="Times New Roman" w:hAnsi="Times New Roman"/>
                <w:sz w:val="26"/>
                <w:szCs w:val="26"/>
                <w:lang w:val="pt-PT"/>
              </w:rPr>
              <w:t>1</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sử dụng nguyên liệu thực phẩm trong sản xuất, chế biến thực phẩm</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r w:rsidRPr="001004DA">
              <w:rPr>
                <w:rFonts w:ascii="Times New Roman" w:hAnsi="Times New Roman"/>
                <w:sz w:val="26"/>
                <w:szCs w:val="26"/>
                <w:lang w:val="pt-PT"/>
              </w:rPr>
              <w:t>2</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sử dụng phụ gia thực phẩm, chất hỗ trợ chế biến thực phẩm trong sản xuất, chế biến thực phẩm</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r w:rsidRPr="001004DA">
              <w:rPr>
                <w:rFonts w:ascii="Times New Roman" w:hAnsi="Times New Roman"/>
                <w:sz w:val="26"/>
                <w:szCs w:val="26"/>
                <w:lang w:val="pt-PT"/>
              </w:rPr>
              <w:t>3</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sử dụng hoá chất trong sản xuất, chế biến thực phẩm</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4</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fr-FR"/>
              </w:rPr>
            </w:pPr>
            <w:r w:rsidRPr="001004DA">
              <w:rPr>
                <w:rFonts w:ascii="Times New Roman" w:hAnsi="Times New Roman"/>
                <w:sz w:val="26"/>
                <w:szCs w:val="26"/>
                <w:lang w:val="pt-PT"/>
              </w:rPr>
              <w:t>Vi phạm quy định về tăng cường vi chấ</w:t>
            </w:r>
            <w:r>
              <w:rPr>
                <w:rFonts w:ascii="Times New Roman" w:hAnsi="Times New Roman"/>
                <w:sz w:val="26"/>
                <w:szCs w:val="26"/>
                <w:lang w:val="pt-PT"/>
              </w:rPr>
              <w:t>t</w:t>
            </w:r>
            <w:r w:rsidRPr="001004DA">
              <w:rPr>
                <w:rFonts w:ascii="Times New Roman" w:hAnsi="Times New Roman"/>
                <w:sz w:val="26"/>
                <w:szCs w:val="26"/>
                <w:lang w:val="pt-PT"/>
              </w:rPr>
              <w:t xml:space="preserve"> dinh dưỡng vào thực phẩm</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5</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fr-FR"/>
              </w:rPr>
            </w:pPr>
            <w:r w:rsidRPr="001004DA">
              <w:rPr>
                <w:rFonts w:ascii="Times New Roman" w:hAnsi="Times New Roman"/>
                <w:sz w:val="26"/>
                <w:szCs w:val="26"/>
                <w:lang w:val="pt-PT"/>
              </w:rPr>
              <w:t xml:space="preserve">Vi phạm quy định về </w:t>
            </w:r>
            <w:r w:rsidRPr="001004DA">
              <w:rPr>
                <w:rFonts w:ascii="Times New Roman" w:hAnsi="Times New Roman"/>
                <w:sz w:val="26"/>
                <w:szCs w:val="26"/>
                <w:lang w:val="fr-FR"/>
              </w:rPr>
              <w:t xml:space="preserve">sử dụng vật liệu bao gói, dụng cụ tiếp xúc trực tiếp với thực </w:t>
            </w:r>
            <w:r w:rsidRPr="001004DA">
              <w:rPr>
                <w:rFonts w:ascii="Times New Roman" w:hAnsi="Times New Roman"/>
                <w:sz w:val="26"/>
                <w:szCs w:val="26"/>
                <w:lang w:val="fr-FR"/>
              </w:rPr>
              <w:lastRenderedPageBreak/>
              <w:t>phẩm trong sản xuất, kinh doanh thực phẩm</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lastRenderedPageBreak/>
              <w:t>6</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fr-FR"/>
              </w:rPr>
            </w:pPr>
            <w:r w:rsidRPr="001004DA">
              <w:rPr>
                <w:rFonts w:ascii="Times New Roman" w:hAnsi="Times New Roman"/>
                <w:sz w:val="26"/>
                <w:szCs w:val="26"/>
                <w:lang w:val="pt-PT"/>
              </w:rPr>
              <w:t xml:space="preserve">Vi phạm quy định về </w:t>
            </w:r>
            <w:r w:rsidRPr="001004DA">
              <w:rPr>
                <w:rFonts w:ascii="Times New Roman" w:hAnsi="Times New Roman"/>
                <w:sz w:val="26"/>
                <w:szCs w:val="26"/>
                <w:lang w:val="fr-FR"/>
              </w:rPr>
              <w:t>tiêu chuẩn sức khoẻ trong sản xuất, kinh doanh thực phẩm, phụ gia thực phẩm, chất hỗ trợ chế biến thực phẩm, dụng cụ, vật liệu bao gói, chứa đựng thực phẩm</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7</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fr-FR"/>
              </w:rPr>
            </w:pPr>
            <w:r w:rsidRPr="001004DA">
              <w:rPr>
                <w:rFonts w:ascii="Times New Roman" w:hAnsi="Times New Roman"/>
                <w:sz w:val="26"/>
                <w:szCs w:val="26"/>
                <w:lang w:val="pt-PT"/>
              </w:rPr>
              <w:t xml:space="preserve">Vi phạm quy định về </w:t>
            </w:r>
            <w:r w:rsidRPr="001004DA">
              <w:rPr>
                <w:rFonts w:ascii="Times New Roman" w:hAnsi="Times New Roman"/>
                <w:sz w:val="26"/>
                <w:szCs w:val="26"/>
                <w:lang w:val="fr-FR"/>
              </w:rPr>
              <w:t>tập huấn kiến thức ATTP, cán bộ kỹ thuật, nhân viên kỹ thuật trong sản xuất, kinh doanh thực phẩm, phụ gia thực phẩm, chất hỗ trợ chế biến thực phẩm, dụng cụ, vật liệu bao gói, chứa đựng thực phẩm</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8</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sv-SE"/>
              </w:rPr>
            </w:pPr>
            <w:r w:rsidRPr="001004DA">
              <w:rPr>
                <w:rFonts w:ascii="Times New Roman" w:hAnsi="Times New Roman"/>
                <w:sz w:val="26"/>
                <w:szCs w:val="26"/>
                <w:lang w:val="pt-PT"/>
              </w:rPr>
              <w:t>Vi phạm quy định về thực hành an toàn thực phẩm</w:t>
            </w:r>
            <w:r w:rsidRPr="001004DA">
              <w:rPr>
                <w:rFonts w:ascii="Times New Roman" w:hAnsi="Times New Roman"/>
                <w:sz w:val="26"/>
                <w:szCs w:val="26"/>
                <w:lang w:val="fr-FR"/>
              </w:rPr>
              <w:t xml:space="preserve"> trong sản xuất, kinh doanh thực phẩm, phụ gia thực phẩm, chất hỗ trợ chế biến thực phẩm, dụng cụ, vật liệu bao gói, chứa đựng thực phẩm</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9</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 xml:space="preserve">Vi phạm quy định về điều kiện chung bảo đảm ATTP </w:t>
            </w:r>
            <w:r w:rsidRPr="001004DA">
              <w:rPr>
                <w:rFonts w:ascii="Times New Roman" w:hAnsi="Times New Roman"/>
                <w:sz w:val="26"/>
                <w:szCs w:val="26"/>
                <w:lang w:val="fr-FR"/>
              </w:rPr>
              <w:t>trong sản xuất, kinh doanh thực phẩm, phụ gia thực phẩm, chất hỗ trợ chế biến thực phẩm, dụng cụ, vật liệu bao gói, chứa đựng thực phẩm</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10</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 xml:space="preserve">Vi phạm quy định về điều kiện bảo đảm ATTP trong bảo quản thực phẩm, </w:t>
            </w:r>
            <w:r w:rsidRPr="001004DA">
              <w:rPr>
                <w:rFonts w:ascii="Times New Roman" w:hAnsi="Times New Roman"/>
                <w:sz w:val="26"/>
                <w:szCs w:val="26"/>
                <w:lang w:val="fr-FR"/>
              </w:rPr>
              <w:t>phụ gia thực phẩm, chất hỗ trợ chế biến thực phẩm, dụng cụ, vật liệu bao gói, chứa đựng thực phẩm</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11</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 xml:space="preserve">Vi phạm quy định về điều kiện bảo đảm ATTP trong vận chuyển thực phẩm, </w:t>
            </w:r>
            <w:r w:rsidRPr="001004DA">
              <w:rPr>
                <w:rFonts w:ascii="Times New Roman" w:hAnsi="Times New Roman"/>
                <w:sz w:val="26"/>
                <w:szCs w:val="26"/>
                <w:lang w:val="fr-FR"/>
              </w:rPr>
              <w:t>phụ gia thực phẩm, chất hỗ trợ chế biến thực phẩm, dụng cụ, vật liệu bao gói, chứa đựng thực phẩm</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12</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điều kiện bảo đảm ATTP trong sản xuất, kinh doanh thực phẩm tươi sống có nguồn gốc thuỷ sản</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13</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điều kiện bảo đảm ATTP trong sản xuất, kinh doanh động vật, sản phẩm động vật tươi sống làm thực phẩm</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14</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 xml:space="preserve">Vi phạm quy định về điều kiện bảo đảm ATTP trong sản xuất, kinh doanh thực </w:t>
            </w:r>
            <w:r w:rsidRPr="001004DA">
              <w:rPr>
                <w:rFonts w:ascii="Times New Roman" w:hAnsi="Times New Roman"/>
                <w:sz w:val="26"/>
                <w:szCs w:val="26"/>
                <w:lang w:val="pt-PT"/>
              </w:rPr>
              <w:lastRenderedPageBreak/>
              <w:t>phẩm tươi sống có nguồn gốc thực vật</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lastRenderedPageBreak/>
              <w:t>15</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điều kiện bảo đảm ATTP trong kinh doanh thực phẩm đã qua chế biến</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16</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điều kiện bảo đảm ATTP trong kinh doanh dịch vụ ăn uống thuộc loại hình cửa hàng ăn uống, cửa hàng, quầy hàng kinh doanh thức ăn ngay, thực phẩm chín</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17</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điều kiện bảo đảm ATTP trong kinh doanh dịch vụ ăn uống thuộc loại hình chế biến suất ăn sẵn, căng tin kinh doanh ăn uống, bếp ăn tập thể, bếp ăn, nhà hàng ăn uống của khách sạn, khu nghĩ dưỡng, nhà hàng ăn uống</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18</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điều kiện bảo đảm ATTP trong kinh doanh thức ăn đường phố</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19</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điều kiện bảo đảm ATTP đối với thực phẩm chức năng, thực phẩm biến đổi gen, thực phẩm chiếu xạ</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20</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Giấy chứng nhận cơ sở đủ điều kiện ATTP</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21</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điều kiện bảo đảm ATTP đồi với thực phẩm nhập khẩu, thực phẩm xuất khẩu</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22</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bảo đảm ATTP trong sản xuất, kinh doanh, nhập khẩu thực phẩm</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23</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thông tin, giáo dục, truyền thông về an toàn thực phẩm</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24</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kiểm nghiệm mẫu</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25</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phòng ngừa, ngăn chặn, khắc phục sự cố về an toàn thực phẩm và thực hiện các giải pháp hạn chế nguy cơ mất an toàn thực phẩm</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26</w:t>
            </w:r>
          </w:p>
        </w:tc>
        <w:tc>
          <w:tcPr>
            <w:tcW w:w="48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truy xuất nguồn gốc đối với thực phẩm không bảo đảm an toàn</w:t>
            </w:r>
          </w:p>
        </w:tc>
        <w:tc>
          <w:tcPr>
            <w:tcW w:w="149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76"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59"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bl>
    <w:p w:rsidR="009C380A" w:rsidRPr="001E1D17" w:rsidRDefault="009C380A" w:rsidP="009C380A">
      <w:pPr>
        <w:tabs>
          <w:tab w:val="left" w:pos="540"/>
        </w:tabs>
        <w:spacing w:before="120" w:after="120" w:line="240" w:lineRule="atLeast"/>
        <w:jc w:val="center"/>
        <w:rPr>
          <w:rFonts w:ascii="Times New Roman" w:hAnsi="Times New Roman"/>
          <w:i/>
          <w:sz w:val="26"/>
          <w:szCs w:val="26"/>
          <w:lang w:val="sv-SE"/>
        </w:rPr>
      </w:pPr>
      <w:r w:rsidRPr="001E1D17">
        <w:rPr>
          <w:rFonts w:ascii="Times New Roman" w:hAnsi="Times New Roman"/>
          <w:i/>
          <w:sz w:val="26"/>
          <w:szCs w:val="26"/>
          <w:lang w:val="sv-SE"/>
        </w:rPr>
        <w:t xml:space="preserve">Bảng 3: Kết qủa kiểm nghiệm mẫu do </w:t>
      </w:r>
      <w:r>
        <w:rPr>
          <w:rFonts w:ascii="Times New Roman" w:hAnsi="Times New Roman"/>
          <w:i/>
          <w:sz w:val="26"/>
          <w:szCs w:val="26"/>
          <w:lang w:val="sv-SE"/>
        </w:rPr>
        <w:t>Đ</w:t>
      </w:r>
      <w:r w:rsidRPr="001E1D17">
        <w:rPr>
          <w:rFonts w:ascii="Times New Roman" w:hAnsi="Times New Roman"/>
          <w:i/>
          <w:sz w:val="26"/>
          <w:szCs w:val="26"/>
          <w:lang w:val="sv-SE"/>
        </w:rPr>
        <w:t xml:space="preserve">oàn </w:t>
      </w:r>
      <w:r>
        <w:rPr>
          <w:rFonts w:ascii="Times New Roman" w:hAnsi="Times New Roman"/>
          <w:i/>
          <w:sz w:val="26"/>
          <w:szCs w:val="26"/>
          <w:lang w:val="sv-SE"/>
        </w:rPr>
        <w:t>t</w:t>
      </w:r>
      <w:r w:rsidRPr="001E1D17">
        <w:rPr>
          <w:rFonts w:ascii="Times New Roman" w:hAnsi="Times New Roman"/>
          <w:i/>
          <w:sz w:val="26"/>
          <w:szCs w:val="26"/>
          <w:lang w:val="sv-SE"/>
        </w:rPr>
        <w:t>ỉnh thực hiện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676"/>
        <w:gridCol w:w="2121"/>
        <w:gridCol w:w="1984"/>
        <w:gridCol w:w="2268"/>
      </w:tblGrid>
      <w:tr w:rsidR="009C380A" w:rsidRPr="0008259B" w:rsidTr="00D04874">
        <w:tc>
          <w:tcPr>
            <w:tcW w:w="590" w:type="dxa"/>
            <w:vMerge w:val="restart"/>
            <w:vAlign w:val="center"/>
          </w:tcPr>
          <w:p w:rsidR="009C380A" w:rsidRPr="0008259B" w:rsidRDefault="009C380A" w:rsidP="00D04874">
            <w:pPr>
              <w:tabs>
                <w:tab w:val="left" w:pos="540"/>
              </w:tabs>
              <w:spacing w:before="120" w:after="120" w:line="240" w:lineRule="atLeast"/>
              <w:jc w:val="center"/>
              <w:rPr>
                <w:rFonts w:ascii="Times New Roman" w:hAnsi="Times New Roman"/>
                <w:b/>
                <w:sz w:val="26"/>
                <w:szCs w:val="26"/>
                <w:lang w:val="pt-BR"/>
              </w:rPr>
            </w:pPr>
            <w:r w:rsidRPr="0008259B">
              <w:rPr>
                <w:rFonts w:ascii="Times New Roman" w:hAnsi="Times New Roman"/>
                <w:b/>
                <w:sz w:val="26"/>
                <w:szCs w:val="26"/>
                <w:lang w:val="pt-BR"/>
              </w:rPr>
              <w:lastRenderedPageBreak/>
              <w:t>TT</w:t>
            </w:r>
          </w:p>
        </w:tc>
        <w:tc>
          <w:tcPr>
            <w:tcW w:w="2676" w:type="dxa"/>
            <w:vMerge w:val="restart"/>
            <w:vAlign w:val="center"/>
          </w:tcPr>
          <w:p w:rsidR="009C380A" w:rsidRPr="0008259B" w:rsidRDefault="009C380A" w:rsidP="00D04874">
            <w:pPr>
              <w:tabs>
                <w:tab w:val="left" w:pos="540"/>
              </w:tabs>
              <w:spacing w:before="120" w:after="120" w:line="240" w:lineRule="atLeast"/>
              <w:jc w:val="center"/>
              <w:rPr>
                <w:rFonts w:ascii="Times New Roman" w:hAnsi="Times New Roman"/>
                <w:b/>
                <w:sz w:val="26"/>
                <w:szCs w:val="26"/>
                <w:lang w:val="it-IT"/>
              </w:rPr>
            </w:pPr>
            <w:r w:rsidRPr="0008259B">
              <w:rPr>
                <w:rFonts w:ascii="Times New Roman" w:hAnsi="Times New Roman"/>
                <w:b/>
                <w:sz w:val="26"/>
                <w:szCs w:val="26"/>
                <w:lang w:val="it-IT"/>
              </w:rPr>
              <w:t>Loại xét nghiệm</w:t>
            </w:r>
          </w:p>
        </w:tc>
        <w:tc>
          <w:tcPr>
            <w:tcW w:w="6373" w:type="dxa"/>
            <w:gridSpan w:val="3"/>
            <w:vAlign w:val="center"/>
          </w:tcPr>
          <w:p w:rsidR="009C380A" w:rsidRPr="0008259B" w:rsidRDefault="009C380A" w:rsidP="00D04874">
            <w:pPr>
              <w:tabs>
                <w:tab w:val="left" w:pos="540"/>
              </w:tabs>
              <w:spacing w:before="120" w:after="120" w:line="240" w:lineRule="atLeast"/>
              <w:jc w:val="center"/>
              <w:rPr>
                <w:rFonts w:ascii="Times New Roman" w:hAnsi="Times New Roman"/>
                <w:b/>
                <w:sz w:val="26"/>
                <w:szCs w:val="26"/>
                <w:lang w:val="it-IT"/>
              </w:rPr>
            </w:pPr>
            <w:r w:rsidRPr="0008259B">
              <w:rPr>
                <w:rFonts w:ascii="Times New Roman" w:hAnsi="Times New Roman"/>
                <w:b/>
                <w:sz w:val="26"/>
                <w:szCs w:val="26"/>
                <w:lang w:val="it-IT"/>
              </w:rPr>
              <w:t>Kết quả  xét nghiệm mẫu</w:t>
            </w:r>
          </w:p>
        </w:tc>
      </w:tr>
      <w:tr w:rsidR="009C380A" w:rsidRPr="0008259B" w:rsidTr="00D04874">
        <w:tc>
          <w:tcPr>
            <w:tcW w:w="590" w:type="dxa"/>
            <w:vMerge/>
            <w:vAlign w:val="center"/>
          </w:tcPr>
          <w:p w:rsidR="009C380A" w:rsidRPr="0008259B" w:rsidRDefault="009C380A" w:rsidP="00D04874">
            <w:pPr>
              <w:tabs>
                <w:tab w:val="left" w:pos="540"/>
              </w:tabs>
              <w:spacing w:before="120" w:after="120" w:line="240" w:lineRule="atLeast"/>
              <w:jc w:val="center"/>
              <w:rPr>
                <w:rFonts w:ascii="Times New Roman" w:hAnsi="Times New Roman"/>
                <w:b/>
                <w:sz w:val="26"/>
                <w:szCs w:val="26"/>
                <w:lang w:val="it-IT"/>
              </w:rPr>
            </w:pPr>
          </w:p>
        </w:tc>
        <w:tc>
          <w:tcPr>
            <w:tcW w:w="2676" w:type="dxa"/>
            <w:vMerge/>
            <w:vAlign w:val="center"/>
          </w:tcPr>
          <w:p w:rsidR="009C380A" w:rsidRPr="0008259B" w:rsidRDefault="009C380A" w:rsidP="00D04874">
            <w:pPr>
              <w:tabs>
                <w:tab w:val="left" w:pos="540"/>
              </w:tabs>
              <w:spacing w:before="120" w:after="120" w:line="240" w:lineRule="atLeast"/>
              <w:jc w:val="center"/>
              <w:rPr>
                <w:rFonts w:ascii="Times New Roman" w:hAnsi="Times New Roman"/>
                <w:b/>
                <w:sz w:val="26"/>
                <w:szCs w:val="26"/>
                <w:lang w:val="it-IT"/>
              </w:rPr>
            </w:pPr>
          </w:p>
        </w:tc>
        <w:tc>
          <w:tcPr>
            <w:tcW w:w="2121" w:type="dxa"/>
            <w:vAlign w:val="center"/>
          </w:tcPr>
          <w:p w:rsidR="009C380A" w:rsidRPr="0008259B" w:rsidRDefault="009C380A" w:rsidP="00D04874">
            <w:pPr>
              <w:tabs>
                <w:tab w:val="left" w:pos="540"/>
              </w:tabs>
              <w:spacing w:before="120" w:after="120" w:line="240" w:lineRule="atLeast"/>
              <w:jc w:val="center"/>
              <w:rPr>
                <w:rFonts w:ascii="Times New Roman" w:hAnsi="Times New Roman"/>
                <w:b/>
                <w:sz w:val="26"/>
                <w:szCs w:val="26"/>
                <w:lang w:val="it-IT"/>
              </w:rPr>
            </w:pPr>
            <w:r w:rsidRPr="0008259B">
              <w:rPr>
                <w:rFonts w:ascii="Times New Roman" w:hAnsi="Times New Roman"/>
                <w:b/>
                <w:sz w:val="26"/>
                <w:szCs w:val="26"/>
                <w:lang w:val="it-IT"/>
              </w:rPr>
              <w:t xml:space="preserve">Tổng số mẫu </w:t>
            </w:r>
            <w:r>
              <w:rPr>
                <w:rFonts w:ascii="Times New Roman" w:hAnsi="Times New Roman"/>
                <w:b/>
                <w:sz w:val="26"/>
                <w:szCs w:val="26"/>
                <w:lang w:val="it-IT"/>
              </w:rPr>
              <w:t xml:space="preserve">    </w:t>
            </w:r>
            <w:r w:rsidRPr="0008259B">
              <w:rPr>
                <w:rFonts w:ascii="Times New Roman" w:hAnsi="Times New Roman"/>
                <w:b/>
                <w:sz w:val="26"/>
                <w:szCs w:val="26"/>
                <w:lang w:val="it-IT"/>
              </w:rPr>
              <w:t>xét nghiệm</w:t>
            </w:r>
          </w:p>
        </w:tc>
        <w:tc>
          <w:tcPr>
            <w:tcW w:w="1984" w:type="dxa"/>
            <w:vAlign w:val="center"/>
          </w:tcPr>
          <w:p w:rsidR="009C380A" w:rsidRPr="0008259B" w:rsidRDefault="009C380A" w:rsidP="00D04874">
            <w:pPr>
              <w:tabs>
                <w:tab w:val="left" w:pos="540"/>
              </w:tabs>
              <w:spacing w:before="120" w:after="120" w:line="240" w:lineRule="atLeast"/>
              <w:jc w:val="center"/>
              <w:rPr>
                <w:rFonts w:ascii="Times New Roman" w:hAnsi="Times New Roman"/>
                <w:b/>
                <w:sz w:val="26"/>
                <w:szCs w:val="26"/>
                <w:lang w:val="fr-FR"/>
              </w:rPr>
            </w:pPr>
            <w:r w:rsidRPr="0008259B">
              <w:rPr>
                <w:rFonts w:ascii="Times New Roman" w:hAnsi="Times New Roman"/>
                <w:b/>
                <w:sz w:val="26"/>
                <w:szCs w:val="26"/>
                <w:lang w:val="fr-FR"/>
              </w:rPr>
              <w:t>Số mẫu không đạt</w:t>
            </w:r>
          </w:p>
        </w:tc>
        <w:tc>
          <w:tcPr>
            <w:tcW w:w="2268" w:type="dxa"/>
            <w:tcBorders>
              <w:bottom w:val="single" w:sz="4" w:space="0" w:color="auto"/>
            </w:tcBorders>
            <w:vAlign w:val="center"/>
          </w:tcPr>
          <w:p w:rsidR="009C380A" w:rsidRPr="0008259B" w:rsidRDefault="009C380A" w:rsidP="00D04874">
            <w:pPr>
              <w:tabs>
                <w:tab w:val="left" w:pos="540"/>
              </w:tabs>
              <w:spacing w:before="120" w:after="120" w:line="240" w:lineRule="atLeast"/>
              <w:jc w:val="center"/>
              <w:rPr>
                <w:rFonts w:ascii="Times New Roman" w:hAnsi="Times New Roman"/>
                <w:b/>
                <w:sz w:val="26"/>
                <w:szCs w:val="26"/>
                <w:lang w:val="fr-FR"/>
              </w:rPr>
            </w:pPr>
            <w:r w:rsidRPr="0008259B">
              <w:rPr>
                <w:rFonts w:ascii="Times New Roman" w:hAnsi="Times New Roman"/>
                <w:b/>
                <w:sz w:val="26"/>
                <w:szCs w:val="26"/>
                <w:lang w:val="pt-BR"/>
              </w:rPr>
              <w:t>Tỷ lệ % không đạt</w:t>
            </w: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r w:rsidRPr="001004DA">
              <w:rPr>
                <w:rFonts w:ascii="Times New Roman" w:hAnsi="Times New Roman"/>
                <w:sz w:val="26"/>
                <w:szCs w:val="26"/>
                <w:lang w:val="pt-BR"/>
              </w:rPr>
              <w:t>1</w:t>
            </w:r>
          </w:p>
        </w:tc>
        <w:tc>
          <w:tcPr>
            <w:tcW w:w="2676"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BR"/>
              </w:rPr>
            </w:pPr>
            <w:r w:rsidRPr="001004DA">
              <w:rPr>
                <w:rFonts w:ascii="Times New Roman" w:hAnsi="Times New Roman"/>
                <w:sz w:val="26"/>
                <w:szCs w:val="26"/>
                <w:lang w:val="pt-BR"/>
              </w:rPr>
              <w:t>Xét nghiệm tại labo</w:t>
            </w:r>
          </w:p>
        </w:tc>
        <w:tc>
          <w:tcPr>
            <w:tcW w:w="2121"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198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226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r w:rsidRPr="001004DA">
              <w:rPr>
                <w:rFonts w:ascii="Times New Roman" w:hAnsi="Times New Roman"/>
                <w:sz w:val="26"/>
                <w:szCs w:val="26"/>
                <w:lang w:val="pt-BR"/>
              </w:rPr>
              <w:t>1.1</w:t>
            </w:r>
          </w:p>
        </w:tc>
        <w:tc>
          <w:tcPr>
            <w:tcW w:w="2676"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it-IT"/>
              </w:rPr>
            </w:pPr>
            <w:r w:rsidRPr="001004DA">
              <w:rPr>
                <w:rFonts w:ascii="Times New Roman" w:hAnsi="Times New Roman"/>
                <w:sz w:val="26"/>
                <w:szCs w:val="26"/>
                <w:lang w:val="it-IT"/>
              </w:rPr>
              <w:t>Hoá lý</w:t>
            </w:r>
          </w:p>
        </w:tc>
        <w:tc>
          <w:tcPr>
            <w:tcW w:w="2121"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198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226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r w:rsidRPr="001004DA">
              <w:rPr>
                <w:rFonts w:ascii="Times New Roman" w:hAnsi="Times New Roman"/>
                <w:sz w:val="26"/>
                <w:szCs w:val="26"/>
                <w:lang w:val="pt-BR"/>
              </w:rPr>
              <w:t>1.2</w:t>
            </w:r>
          </w:p>
        </w:tc>
        <w:tc>
          <w:tcPr>
            <w:tcW w:w="2676"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BR"/>
              </w:rPr>
            </w:pPr>
            <w:r w:rsidRPr="001004DA">
              <w:rPr>
                <w:rFonts w:ascii="Times New Roman" w:hAnsi="Times New Roman"/>
                <w:sz w:val="26"/>
                <w:szCs w:val="26"/>
                <w:lang w:val="pt-BR"/>
              </w:rPr>
              <w:t>Vi sinh</w:t>
            </w:r>
          </w:p>
        </w:tc>
        <w:tc>
          <w:tcPr>
            <w:tcW w:w="2121"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198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226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r>
              <w:rPr>
                <w:rFonts w:ascii="Times New Roman" w:hAnsi="Times New Roman"/>
                <w:sz w:val="26"/>
                <w:szCs w:val="26"/>
                <w:lang w:val="pt-BR"/>
              </w:rPr>
              <w:t>2</w:t>
            </w:r>
          </w:p>
        </w:tc>
        <w:tc>
          <w:tcPr>
            <w:tcW w:w="2676"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BR"/>
              </w:rPr>
            </w:pPr>
            <w:r w:rsidRPr="001004DA">
              <w:rPr>
                <w:rFonts w:ascii="Times New Roman" w:hAnsi="Times New Roman"/>
                <w:sz w:val="26"/>
                <w:szCs w:val="26"/>
                <w:lang w:val="pt-BR"/>
              </w:rPr>
              <w:t>Tổng số XN tại labo</w:t>
            </w:r>
          </w:p>
        </w:tc>
        <w:tc>
          <w:tcPr>
            <w:tcW w:w="2121"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198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226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r w:rsidRPr="001004DA">
              <w:rPr>
                <w:rFonts w:ascii="Times New Roman" w:hAnsi="Times New Roman"/>
                <w:sz w:val="26"/>
                <w:szCs w:val="26"/>
                <w:lang w:val="pt-BR"/>
              </w:rPr>
              <w:t>2</w:t>
            </w:r>
            <w:r>
              <w:rPr>
                <w:rFonts w:ascii="Times New Roman" w:hAnsi="Times New Roman"/>
                <w:sz w:val="26"/>
                <w:szCs w:val="26"/>
                <w:lang w:val="pt-BR"/>
              </w:rPr>
              <w:t>.1</w:t>
            </w:r>
          </w:p>
        </w:tc>
        <w:tc>
          <w:tcPr>
            <w:tcW w:w="2676"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BR"/>
              </w:rPr>
            </w:pPr>
            <w:r w:rsidRPr="001004DA">
              <w:rPr>
                <w:rFonts w:ascii="Times New Roman" w:hAnsi="Times New Roman"/>
                <w:sz w:val="26"/>
                <w:szCs w:val="26"/>
                <w:lang w:val="pt-BR"/>
              </w:rPr>
              <w:t>Xét nghiệm nhanh</w:t>
            </w:r>
          </w:p>
        </w:tc>
        <w:tc>
          <w:tcPr>
            <w:tcW w:w="2121"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198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226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r>
      <w:tr w:rsidR="009C380A" w:rsidRPr="00835825" w:rsidTr="00D04874">
        <w:tc>
          <w:tcPr>
            <w:tcW w:w="590" w:type="dxa"/>
            <w:vAlign w:val="center"/>
          </w:tcPr>
          <w:p w:rsidR="009C380A" w:rsidRPr="00835825" w:rsidRDefault="009C380A" w:rsidP="00D04874">
            <w:pPr>
              <w:tabs>
                <w:tab w:val="left" w:pos="540"/>
              </w:tabs>
              <w:spacing w:before="120" w:after="120" w:line="240" w:lineRule="atLeast"/>
              <w:jc w:val="center"/>
              <w:rPr>
                <w:rFonts w:ascii="Times New Roman" w:hAnsi="Times New Roman"/>
                <w:b/>
                <w:sz w:val="26"/>
                <w:szCs w:val="26"/>
                <w:lang w:val="pt-BR"/>
              </w:rPr>
            </w:pPr>
            <w:r w:rsidRPr="00835825">
              <w:rPr>
                <w:rFonts w:ascii="Times New Roman" w:hAnsi="Times New Roman"/>
                <w:b/>
                <w:sz w:val="26"/>
                <w:szCs w:val="26"/>
                <w:lang w:val="pt-BR"/>
              </w:rPr>
              <w:t>3</w:t>
            </w:r>
          </w:p>
        </w:tc>
        <w:tc>
          <w:tcPr>
            <w:tcW w:w="2676" w:type="dxa"/>
            <w:vAlign w:val="center"/>
          </w:tcPr>
          <w:p w:rsidR="009C380A" w:rsidRPr="00835825" w:rsidRDefault="009C380A" w:rsidP="00D04874">
            <w:pPr>
              <w:tabs>
                <w:tab w:val="left" w:pos="540"/>
              </w:tabs>
              <w:spacing w:before="120" w:after="120" w:line="240" w:lineRule="atLeast"/>
              <w:jc w:val="center"/>
              <w:rPr>
                <w:rFonts w:ascii="Times New Roman" w:hAnsi="Times New Roman"/>
                <w:b/>
                <w:sz w:val="26"/>
                <w:szCs w:val="26"/>
                <w:lang w:val="pt-BR"/>
              </w:rPr>
            </w:pPr>
            <w:r w:rsidRPr="00835825">
              <w:rPr>
                <w:rFonts w:ascii="Times New Roman" w:hAnsi="Times New Roman"/>
                <w:b/>
                <w:sz w:val="26"/>
                <w:szCs w:val="26"/>
                <w:lang w:val="pt-BR"/>
              </w:rPr>
              <w:t>Cộng</w:t>
            </w:r>
          </w:p>
        </w:tc>
        <w:tc>
          <w:tcPr>
            <w:tcW w:w="2121" w:type="dxa"/>
            <w:vAlign w:val="center"/>
          </w:tcPr>
          <w:p w:rsidR="009C380A" w:rsidRPr="00835825" w:rsidRDefault="009C380A" w:rsidP="00D04874">
            <w:pPr>
              <w:tabs>
                <w:tab w:val="left" w:pos="540"/>
              </w:tabs>
              <w:spacing w:before="120" w:after="120" w:line="240" w:lineRule="atLeast"/>
              <w:jc w:val="center"/>
              <w:rPr>
                <w:rFonts w:ascii="Times New Roman" w:hAnsi="Times New Roman"/>
                <w:b/>
                <w:sz w:val="26"/>
                <w:szCs w:val="26"/>
                <w:lang w:val="pt-BR"/>
              </w:rPr>
            </w:pPr>
          </w:p>
        </w:tc>
        <w:tc>
          <w:tcPr>
            <w:tcW w:w="1984" w:type="dxa"/>
            <w:vAlign w:val="center"/>
          </w:tcPr>
          <w:p w:rsidR="009C380A" w:rsidRPr="00835825" w:rsidRDefault="009C380A" w:rsidP="00D04874">
            <w:pPr>
              <w:tabs>
                <w:tab w:val="left" w:pos="540"/>
              </w:tabs>
              <w:spacing w:before="120" w:after="120" w:line="240" w:lineRule="atLeast"/>
              <w:jc w:val="center"/>
              <w:rPr>
                <w:rFonts w:ascii="Times New Roman" w:hAnsi="Times New Roman"/>
                <w:b/>
                <w:sz w:val="26"/>
                <w:szCs w:val="26"/>
                <w:lang w:val="pt-BR"/>
              </w:rPr>
            </w:pPr>
          </w:p>
        </w:tc>
        <w:tc>
          <w:tcPr>
            <w:tcW w:w="2268" w:type="dxa"/>
            <w:vAlign w:val="center"/>
          </w:tcPr>
          <w:p w:rsidR="009C380A" w:rsidRPr="00835825" w:rsidRDefault="009C380A" w:rsidP="00D04874">
            <w:pPr>
              <w:tabs>
                <w:tab w:val="left" w:pos="540"/>
              </w:tabs>
              <w:spacing w:before="120" w:after="120" w:line="240" w:lineRule="atLeast"/>
              <w:jc w:val="center"/>
              <w:rPr>
                <w:rFonts w:ascii="Times New Roman" w:hAnsi="Times New Roman"/>
                <w:b/>
                <w:sz w:val="26"/>
                <w:szCs w:val="26"/>
                <w:lang w:val="pt-BR"/>
              </w:rPr>
            </w:pPr>
          </w:p>
        </w:tc>
      </w:tr>
    </w:tbl>
    <w:p w:rsidR="009C380A" w:rsidRPr="001004DA" w:rsidRDefault="009C380A" w:rsidP="009C380A">
      <w:pPr>
        <w:tabs>
          <w:tab w:val="left" w:pos="540"/>
        </w:tabs>
        <w:spacing w:before="120" w:after="120"/>
        <w:jc w:val="both"/>
        <w:rPr>
          <w:rFonts w:ascii="Times New Roman" w:hAnsi="Times New Roman"/>
          <w:b/>
          <w:sz w:val="26"/>
          <w:szCs w:val="26"/>
          <w:lang w:val="fr-FR"/>
        </w:rPr>
      </w:pPr>
      <w:r w:rsidRPr="001004DA">
        <w:rPr>
          <w:rFonts w:ascii="Times New Roman" w:hAnsi="Times New Roman"/>
          <w:b/>
          <w:sz w:val="26"/>
          <w:szCs w:val="26"/>
          <w:lang w:val="fr-FR"/>
        </w:rPr>
        <w:t xml:space="preserve">III. Nhận xét, đánh giá chung </w:t>
      </w:r>
    </w:p>
    <w:p w:rsidR="009C380A" w:rsidRPr="001004DA" w:rsidRDefault="009C380A" w:rsidP="009C380A">
      <w:pPr>
        <w:tabs>
          <w:tab w:val="left" w:pos="540"/>
        </w:tabs>
        <w:spacing w:before="120" w:after="120"/>
        <w:jc w:val="both"/>
        <w:rPr>
          <w:rFonts w:ascii="Times New Roman" w:hAnsi="Times New Roman"/>
          <w:sz w:val="26"/>
          <w:szCs w:val="26"/>
          <w:lang w:val="fr-FR"/>
        </w:rPr>
      </w:pPr>
      <w:r w:rsidRPr="001004DA">
        <w:rPr>
          <w:rFonts w:ascii="Times New Roman" w:hAnsi="Times New Roman"/>
          <w:sz w:val="26"/>
          <w:szCs w:val="26"/>
          <w:lang w:val="fr-FR"/>
        </w:rPr>
        <w:tab/>
        <w:t>Đề nghị nhận xét, đánh giá cụ thể theo số liệu tại các bảng từ 1 - 3; nêu rõ những điểm mạnh, những tồn tại, hạn chế của từng địa phương.</w:t>
      </w:r>
    </w:p>
    <w:p w:rsidR="009C380A" w:rsidRPr="001004DA" w:rsidRDefault="009C380A" w:rsidP="009C380A">
      <w:pPr>
        <w:tabs>
          <w:tab w:val="left" w:pos="540"/>
        </w:tabs>
        <w:spacing w:before="120" w:after="120"/>
        <w:jc w:val="both"/>
        <w:rPr>
          <w:rFonts w:ascii="Times New Roman" w:hAnsi="Times New Roman"/>
          <w:b/>
          <w:sz w:val="26"/>
          <w:szCs w:val="26"/>
          <w:lang w:val="fr-FR"/>
        </w:rPr>
      </w:pPr>
      <w:r w:rsidRPr="001004DA">
        <w:rPr>
          <w:rFonts w:ascii="Times New Roman" w:hAnsi="Times New Roman"/>
          <w:b/>
          <w:sz w:val="26"/>
          <w:szCs w:val="26"/>
          <w:lang w:val="fr-FR"/>
        </w:rPr>
        <w:t>IV. Đề xuất kiến nghị của đoàn và ghi nhận kiến nghị của địa phương.</w:t>
      </w:r>
    </w:p>
    <w:p w:rsidR="009C380A" w:rsidRPr="001004DA" w:rsidRDefault="009C380A" w:rsidP="009C380A">
      <w:pPr>
        <w:tabs>
          <w:tab w:val="left" w:pos="540"/>
        </w:tabs>
        <w:spacing w:before="120" w:after="120"/>
        <w:jc w:val="both"/>
        <w:rPr>
          <w:rFonts w:ascii="Times New Roman" w:hAnsi="Times New Roman"/>
          <w:sz w:val="26"/>
          <w:szCs w:val="26"/>
          <w:lang w:val="fr-FR"/>
        </w:rPr>
      </w:pPr>
      <w:r w:rsidRPr="001004DA">
        <w:rPr>
          <w:rFonts w:ascii="Times New Roman" w:hAnsi="Times New Roman"/>
          <w:sz w:val="26"/>
          <w:szCs w:val="26"/>
          <w:lang w:val="fr-FR"/>
        </w:rPr>
        <w:tab/>
        <w:t>(ghi cụ thể)</w:t>
      </w:r>
    </w:p>
    <w:p w:rsidR="009C380A" w:rsidRPr="001004DA" w:rsidRDefault="009C380A" w:rsidP="009C380A">
      <w:pPr>
        <w:tabs>
          <w:tab w:val="left" w:pos="540"/>
        </w:tabs>
        <w:jc w:val="both"/>
        <w:rPr>
          <w:rFonts w:ascii="Times New Roman" w:hAnsi="Times New Roman"/>
          <w:b/>
          <w:sz w:val="26"/>
          <w:szCs w:val="26"/>
          <w:lang w:val="fr-FR"/>
        </w:rPr>
      </w:pPr>
      <w:r w:rsidRPr="001004DA">
        <w:rPr>
          <w:rFonts w:ascii="Times New Roman" w:hAnsi="Times New Roman"/>
          <w:sz w:val="26"/>
          <w:szCs w:val="26"/>
          <w:lang w:val="fr-FR"/>
        </w:rPr>
        <w:br w:type="page"/>
      </w:r>
      <w:r w:rsidRPr="001004DA">
        <w:rPr>
          <w:rFonts w:ascii="Times New Roman" w:hAnsi="Times New Roman"/>
          <w:sz w:val="26"/>
          <w:szCs w:val="26"/>
          <w:lang w:val="fr-FR"/>
        </w:rPr>
        <w:lastRenderedPageBreak/>
        <w:t xml:space="preserve">                                          </w:t>
      </w:r>
      <w:r>
        <w:rPr>
          <w:rFonts w:ascii="Times New Roman" w:hAnsi="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-213995</wp:posOffset>
                </wp:positionV>
                <wp:extent cx="809625" cy="342900"/>
                <wp:effectExtent l="22860" t="20320" r="1524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42900"/>
                        </a:xfrm>
                        <a:prstGeom prst="rect">
                          <a:avLst/>
                        </a:prstGeom>
                        <a:solidFill>
                          <a:srgbClr val="FFFFFF"/>
                        </a:solidFill>
                        <a:ln w="28575">
                          <a:solidFill>
                            <a:srgbClr val="000000"/>
                          </a:solidFill>
                          <a:miter lim="800000"/>
                          <a:headEnd/>
                          <a:tailEnd/>
                        </a:ln>
                      </wps:spPr>
                      <wps:txbx>
                        <w:txbxContent>
                          <w:p w:rsidR="009C380A" w:rsidRPr="002B2BE1" w:rsidRDefault="009C380A" w:rsidP="009C380A">
                            <w:pPr>
                              <w:jc w:val="right"/>
                              <w:rPr>
                                <w:sz w:val="30"/>
                                <w:szCs w:val="28"/>
                              </w:rPr>
                            </w:pPr>
                            <w:r w:rsidRPr="002B2BE1">
                              <w:rPr>
                                <w:rFonts w:ascii="Times New Roman" w:hAnsi="Times New Roman"/>
                                <w:b/>
                                <w:sz w:val="30"/>
                                <w:szCs w:val="28"/>
                                <w:lang w:val="pt-BR"/>
                              </w:rPr>
                              <w:t>MẪU 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78pt;margin-top:-16.85pt;width:63.75pt;height:2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" strokeweight="2.25pt">
                <v:textbox>
                  <w:txbxContent>
                    <w:p w:rsidR="009C380A" w:rsidRPr="002B2BE1" w:rsidRDefault="009C380A" w:rsidP="009C380A">
                      <w:pPr>
                        <w:jc w:val="right"/>
                        <w:rPr>
                          <w:sz w:val="30"/>
                          <w:szCs w:val="28"/>
                        </w:rPr>
                      </w:pPr>
                      <w:r w:rsidRPr="002B2BE1">
                        <w:rPr>
                          <w:rFonts w:ascii="Times New Roman" w:hAnsi="Times New Roman"/>
                          <w:b/>
                          <w:sz w:val="30"/>
                          <w:szCs w:val="28"/>
                          <w:lang w:val="pt-BR"/>
                        </w:rPr>
                        <w:t>MẪU 2</w:t>
                      </w:r>
                    </w:p>
                  </w:txbxContent>
                </v:textbox>
                <w10:wrap type="square"/>
              </v:shape>
            </w:pict>
          </mc:Fallback>
        </mc:AlternateContent>
      </w:r>
      <w:r w:rsidRPr="001004DA">
        <w:rPr>
          <w:rFonts w:ascii="Times New Roman" w:hAnsi="Times New Roman"/>
          <w:sz w:val="26"/>
          <w:szCs w:val="26"/>
          <w:lang w:val="fr-FR"/>
        </w:rPr>
        <w:t xml:space="preserve">                           </w:t>
      </w:r>
      <w:r w:rsidRPr="001004DA">
        <w:rPr>
          <w:rFonts w:ascii="Times New Roman" w:hAnsi="Times New Roman"/>
          <w:b/>
          <w:sz w:val="26"/>
          <w:szCs w:val="26"/>
          <w:lang w:val="fr-FR"/>
        </w:rPr>
        <w:t>BÁO CÁO</w:t>
      </w:r>
    </w:p>
    <w:p w:rsidR="009C380A" w:rsidRDefault="009C380A" w:rsidP="009C380A">
      <w:pPr>
        <w:tabs>
          <w:tab w:val="left" w:pos="540"/>
        </w:tabs>
        <w:spacing w:after="0"/>
        <w:jc w:val="center"/>
        <w:rPr>
          <w:rFonts w:ascii="Times New Roman" w:hAnsi="Times New Roman"/>
          <w:b/>
          <w:sz w:val="26"/>
          <w:szCs w:val="26"/>
          <w:lang w:val="fr-FR"/>
        </w:rPr>
      </w:pPr>
      <w:r w:rsidRPr="001004DA">
        <w:rPr>
          <w:rFonts w:ascii="Times New Roman" w:hAnsi="Times New Roman"/>
          <w:b/>
          <w:sz w:val="26"/>
          <w:szCs w:val="26"/>
          <w:lang w:val="fr-FR"/>
        </w:rPr>
        <w:t xml:space="preserve">Kết quả thanh tra, kiểm tra trong </w:t>
      </w:r>
      <w:r>
        <w:rPr>
          <w:rFonts w:ascii="Times New Roman" w:hAnsi="Times New Roman"/>
          <w:b/>
          <w:sz w:val="26"/>
          <w:szCs w:val="26"/>
          <w:lang w:val="fr-FR"/>
        </w:rPr>
        <w:t>dịp Tết Trung thu 2019</w:t>
      </w:r>
    </w:p>
    <w:p w:rsidR="009C380A" w:rsidRPr="001004DA" w:rsidRDefault="009C380A" w:rsidP="009C380A">
      <w:pPr>
        <w:tabs>
          <w:tab w:val="left" w:pos="540"/>
        </w:tabs>
        <w:spacing w:after="120"/>
        <w:jc w:val="center"/>
        <w:rPr>
          <w:rFonts w:ascii="Times New Roman" w:hAnsi="Times New Roman"/>
          <w:sz w:val="26"/>
          <w:szCs w:val="26"/>
          <w:lang w:val="fr-FR"/>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2094230</wp:posOffset>
                </wp:positionH>
                <wp:positionV relativeFrom="paragraph">
                  <wp:posOffset>220980</wp:posOffset>
                </wp:positionV>
                <wp:extent cx="1714500" cy="0"/>
                <wp:effectExtent l="12065" t="9525" r="698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pt,17.4pt" to="299.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tA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"/>
            </w:pict>
          </mc:Fallback>
        </mc:AlternateContent>
      </w:r>
      <w:r w:rsidRPr="001004DA">
        <w:rPr>
          <w:rFonts w:ascii="Times New Roman" w:hAnsi="Times New Roman"/>
          <w:b/>
          <w:sz w:val="26"/>
          <w:szCs w:val="26"/>
          <w:lang w:val="fr-FR"/>
        </w:rPr>
        <w:t xml:space="preserve"> do địa phương thực hiện</w:t>
      </w:r>
      <w:r>
        <w:rPr>
          <w:rFonts w:ascii="Times New Roman" w:hAnsi="Times New Roman"/>
          <w:b/>
          <w:sz w:val="26"/>
          <w:szCs w:val="26"/>
          <w:lang w:val="fr-FR"/>
        </w:rPr>
        <w:t xml:space="preserve"> (huyện, xã)</w:t>
      </w:r>
    </w:p>
    <w:p w:rsidR="009C380A" w:rsidRPr="001004DA" w:rsidRDefault="009C380A" w:rsidP="009C380A">
      <w:pPr>
        <w:tabs>
          <w:tab w:val="left" w:pos="540"/>
        </w:tabs>
        <w:spacing w:after="0"/>
        <w:jc w:val="both"/>
        <w:rPr>
          <w:rFonts w:ascii="Times New Roman" w:hAnsi="Times New Roman"/>
          <w:sz w:val="26"/>
          <w:szCs w:val="26"/>
          <w:lang w:val="fr-FR"/>
        </w:rPr>
      </w:pPr>
      <w:r w:rsidRPr="001004DA">
        <w:rPr>
          <w:rFonts w:ascii="Times New Roman" w:hAnsi="Times New Roman"/>
          <w:b/>
          <w:sz w:val="26"/>
          <w:szCs w:val="26"/>
          <w:lang w:val="fr-FR"/>
        </w:rPr>
        <w:t>I. Công tác chỉ đạo:</w:t>
      </w:r>
      <w:r>
        <w:rPr>
          <w:rFonts w:ascii="Times New Roman" w:hAnsi="Times New Roman"/>
          <w:b/>
          <w:sz w:val="26"/>
          <w:szCs w:val="26"/>
          <w:lang w:val="fr-FR"/>
        </w:rPr>
        <w:t xml:space="preserve"> </w:t>
      </w:r>
      <w:r w:rsidRPr="001004DA">
        <w:rPr>
          <w:rFonts w:ascii="Times New Roman" w:hAnsi="Times New Roman"/>
          <w:sz w:val="26"/>
          <w:szCs w:val="26"/>
          <w:lang w:val="fr-FR"/>
        </w:rPr>
        <w:t>(nêu cụ thể)</w:t>
      </w:r>
    </w:p>
    <w:p w:rsidR="009C380A" w:rsidRPr="001004DA" w:rsidRDefault="009C380A" w:rsidP="009C380A">
      <w:pPr>
        <w:pStyle w:val="BodyText"/>
        <w:tabs>
          <w:tab w:val="left" w:pos="0"/>
        </w:tabs>
        <w:jc w:val="left"/>
        <w:rPr>
          <w:i/>
          <w:sz w:val="26"/>
          <w:szCs w:val="26"/>
          <w:lang w:val="fr-FR"/>
        </w:rPr>
      </w:pPr>
      <w:r w:rsidRPr="001004DA">
        <w:rPr>
          <w:b/>
          <w:sz w:val="26"/>
          <w:szCs w:val="26"/>
          <w:lang w:val="fr-FR"/>
        </w:rPr>
        <w:t>II. Kết quả thanh tra, kiểm tra tại cơ sở thực phẩm</w:t>
      </w:r>
      <w:r w:rsidRPr="001004DA">
        <w:rPr>
          <w:sz w:val="26"/>
          <w:szCs w:val="26"/>
          <w:lang w:val="fr-FR"/>
        </w:rPr>
        <w:t xml:space="preserve"> </w:t>
      </w:r>
      <w:r w:rsidRPr="001004DA">
        <w:rPr>
          <w:i/>
          <w:sz w:val="26"/>
          <w:szCs w:val="26"/>
          <w:lang w:val="fr-FR"/>
        </w:rPr>
        <w:t xml:space="preserve">(không bao gồm các cơ sở do đoàn liên ngành Tỉnh  thực hiện và báo cáo): </w:t>
      </w:r>
    </w:p>
    <w:p w:rsidR="009C380A" w:rsidRPr="001004DA" w:rsidRDefault="009C380A" w:rsidP="009C380A">
      <w:pPr>
        <w:tabs>
          <w:tab w:val="left" w:pos="540"/>
        </w:tabs>
        <w:spacing w:after="0"/>
        <w:jc w:val="both"/>
        <w:rPr>
          <w:rFonts w:ascii="Times New Roman" w:hAnsi="Times New Roman"/>
          <w:sz w:val="26"/>
          <w:szCs w:val="26"/>
          <w:lang w:val="fr-FR"/>
        </w:rPr>
      </w:pPr>
      <w:r w:rsidRPr="001004DA">
        <w:rPr>
          <w:rFonts w:ascii="Times New Roman" w:hAnsi="Times New Roman"/>
          <w:sz w:val="26"/>
          <w:szCs w:val="26"/>
          <w:lang w:val="fr-FR"/>
        </w:rPr>
        <w:t>1. Việc tổ chức các đoàn thanh tra, kiểm tra</w:t>
      </w:r>
    </w:p>
    <w:p w:rsidR="009C380A" w:rsidRPr="001004DA" w:rsidRDefault="009C380A" w:rsidP="009C380A">
      <w:pPr>
        <w:tabs>
          <w:tab w:val="left" w:pos="270"/>
        </w:tabs>
        <w:spacing w:after="0"/>
        <w:jc w:val="both"/>
        <w:rPr>
          <w:rFonts w:ascii="Times New Roman" w:hAnsi="Times New Roman"/>
          <w:sz w:val="26"/>
          <w:szCs w:val="26"/>
          <w:lang w:val="fr-FR"/>
        </w:rPr>
      </w:pPr>
      <w:r w:rsidRPr="001004DA">
        <w:rPr>
          <w:rFonts w:ascii="Times New Roman" w:hAnsi="Times New Roman"/>
          <w:sz w:val="26"/>
          <w:szCs w:val="26"/>
          <w:lang w:val="fr-FR"/>
        </w:rPr>
        <w:tab/>
        <w:t>Tổng số đoàn thanh tra, kiểm tra</w:t>
      </w:r>
      <w:r>
        <w:rPr>
          <w:rFonts w:ascii="Times New Roman" w:hAnsi="Times New Roman"/>
          <w:sz w:val="26"/>
          <w:szCs w:val="26"/>
          <w:lang w:val="fr-FR"/>
        </w:rPr>
        <w:t xml:space="preserve">. </w:t>
      </w:r>
      <w:r w:rsidRPr="001004DA">
        <w:rPr>
          <w:rFonts w:ascii="Times New Roman" w:hAnsi="Times New Roman"/>
          <w:sz w:val="26"/>
          <w:szCs w:val="26"/>
          <w:lang w:val="fr-FR"/>
        </w:rPr>
        <w:t>Trong đó:</w:t>
      </w:r>
    </w:p>
    <w:p w:rsidR="009C380A" w:rsidRPr="001004DA" w:rsidRDefault="009C380A" w:rsidP="009C380A">
      <w:pPr>
        <w:tabs>
          <w:tab w:val="left" w:pos="270"/>
        </w:tabs>
        <w:spacing w:after="0"/>
        <w:jc w:val="both"/>
        <w:rPr>
          <w:rFonts w:ascii="Times New Roman" w:hAnsi="Times New Roman"/>
          <w:sz w:val="26"/>
          <w:szCs w:val="26"/>
          <w:lang w:val="fr-FR"/>
        </w:rPr>
      </w:pPr>
      <w:r w:rsidRPr="001004DA">
        <w:rPr>
          <w:rFonts w:ascii="Times New Roman" w:hAnsi="Times New Roman"/>
          <w:sz w:val="26"/>
          <w:szCs w:val="26"/>
          <w:lang w:val="fr-FR"/>
        </w:rPr>
        <w:tab/>
        <w:t>1.1 Số đoàn thanh tra, kiểm tra tuyến huyện:</w:t>
      </w:r>
    </w:p>
    <w:p w:rsidR="009C380A" w:rsidRPr="001004DA" w:rsidRDefault="009C380A" w:rsidP="009C380A">
      <w:pPr>
        <w:tabs>
          <w:tab w:val="left" w:pos="270"/>
        </w:tabs>
        <w:spacing w:after="0"/>
        <w:jc w:val="both"/>
        <w:rPr>
          <w:rFonts w:ascii="Times New Roman" w:hAnsi="Times New Roman"/>
          <w:sz w:val="26"/>
          <w:szCs w:val="26"/>
          <w:lang w:val="fr-FR"/>
        </w:rPr>
      </w:pPr>
      <w:r w:rsidRPr="001004DA">
        <w:rPr>
          <w:rFonts w:ascii="Times New Roman" w:hAnsi="Times New Roman"/>
          <w:sz w:val="26"/>
          <w:szCs w:val="26"/>
          <w:lang w:val="fr-FR"/>
        </w:rPr>
        <w:tab/>
        <w:t>1.2 Số đoàn kiểm tra tuyến xã:</w:t>
      </w:r>
    </w:p>
    <w:p w:rsidR="009C380A" w:rsidRPr="001004DA" w:rsidRDefault="009C380A" w:rsidP="009C380A">
      <w:pPr>
        <w:tabs>
          <w:tab w:val="left" w:pos="540"/>
        </w:tabs>
        <w:spacing w:after="0"/>
        <w:jc w:val="both"/>
        <w:rPr>
          <w:rFonts w:ascii="Times New Roman" w:hAnsi="Times New Roman"/>
          <w:sz w:val="26"/>
          <w:szCs w:val="26"/>
          <w:lang w:val="fr-FR"/>
        </w:rPr>
      </w:pPr>
      <w:r w:rsidRPr="001004DA">
        <w:rPr>
          <w:rFonts w:ascii="Times New Roman" w:hAnsi="Times New Roman"/>
          <w:sz w:val="26"/>
          <w:szCs w:val="26"/>
          <w:lang w:val="fr-FR"/>
        </w:rPr>
        <w:t>2. Kết quả thanh tra, kiểm tra:</w:t>
      </w:r>
    </w:p>
    <w:p w:rsidR="009C380A" w:rsidRPr="001E1D17" w:rsidRDefault="009C380A" w:rsidP="009C380A">
      <w:pPr>
        <w:pStyle w:val="BodyText"/>
        <w:tabs>
          <w:tab w:val="left" w:pos="540"/>
        </w:tabs>
        <w:rPr>
          <w:i/>
          <w:sz w:val="26"/>
          <w:szCs w:val="26"/>
          <w:lang w:val="fr-FR"/>
        </w:rPr>
      </w:pPr>
      <w:r w:rsidRPr="001E1D17">
        <w:rPr>
          <w:i/>
          <w:sz w:val="26"/>
          <w:szCs w:val="26"/>
          <w:lang w:val="fr-FR"/>
        </w:rPr>
        <w:t>Bảng 1: Kết quả thanh tra, kiểm tra: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154"/>
        <w:gridCol w:w="1620"/>
        <w:gridCol w:w="1980"/>
        <w:gridCol w:w="1710"/>
        <w:gridCol w:w="1620"/>
      </w:tblGrid>
      <w:tr w:rsidR="009C380A" w:rsidRPr="00C63B5A" w:rsidTr="00D04874">
        <w:tc>
          <w:tcPr>
            <w:tcW w:w="564" w:type="dxa"/>
            <w:vAlign w:val="center"/>
          </w:tcPr>
          <w:p w:rsidR="009C380A" w:rsidRPr="00C63B5A" w:rsidRDefault="009C380A" w:rsidP="00D04874">
            <w:pPr>
              <w:tabs>
                <w:tab w:val="left" w:pos="540"/>
              </w:tabs>
              <w:spacing w:before="120" w:after="120" w:line="240" w:lineRule="atLeast"/>
              <w:jc w:val="center"/>
              <w:rPr>
                <w:rFonts w:ascii="Times New Roman" w:hAnsi="Times New Roman"/>
                <w:b/>
                <w:sz w:val="26"/>
                <w:szCs w:val="26"/>
                <w:lang w:val="pt-PT"/>
              </w:rPr>
            </w:pPr>
            <w:r w:rsidRPr="00C63B5A">
              <w:rPr>
                <w:rFonts w:ascii="Times New Roman" w:hAnsi="Times New Roman"/>
                <w:b/>
                <w:sz w:val="26"/>
                <w:szCs w:val="26"/>
                <w:lang w:val="pt-PT"/>
              </w:rPr>
              <w:t>TT</w:t>
            </w:r>
          </w:p>
        </w:tc>
        <w:tc>
          <w:tcPr>
            <w:tcW w:w="2154" w:type="dxa"/>
            <w:vAlign w:val="center"/>
          </w:tcPr>
          <w:p w:rsidR="009C380A" w:rsidRPr="00C63B5A" w:rsidRDefault="009C380A" w:rsidP="00D04874">
            <w:pPr>
              <w:tabs>
                <w:tab w:val="left" w:pos="540"/>
              </w:tabs>
              <w:spacing w:before="120" w:after="120" w:line="240" w:lineRule="atLeast"/>
              <w:jc w:val="center"/>
              <w:rPr>
                <w:rFonts w:ascii="Times New Roman" w:hAnsi="Times New Roman"/>
                <w:b/>
                <w:sz w:val="26"/>
                <w:szCs w:val="26"/>
                <w:lang w:val="pt-PT"/>
              </w:rPr>
            </w:pPr>
            <w:r w:rsidRPr="00C63B5A">
              <w:rPr>
                <w:rFonts w:ascii="Times New Roman" w:hAnsi="Times New Roman"/>
                <w:b/>
                <w:sz w:val="26"/>
                <w:szCs w:val="26"/>
                <w:lang w:val="pt-PT"/>
              </w:rPr>
              <w:t>Loại hình cơ sở</w:t>
            </w:r>
          </w:p>
          <w:p w:rsidR="009C380A" w:rsidRPr="00C63B5A" w:rsidRDefault="009C380A" w:rsidP="00D04874">
            <w:pPr>
              <w:tabs>
                <w:tab w:val="left" w:pos="540"/>
              </w:tabs>
              <w:spacing w:before="120" w:after="120" w:line="240" w:lineRule="atLeast"/>
              <w:jc w:val="center"/>
              <w:rPr>
                <w:rFonts w:ascii="Times New Roman" w:hAnsi="Times New Roman"/>
                <w:b/>
                <w:sz w:val="26"/>
                <w:szCs w:val="26"/>
                <w:lang w:val="pt-PT"/>
              </w:rPr>
            </w:pPr>
            <w:r w:rsidRPr="00C63B5A">
              <w:rPr>
                <w:rFonts w:ascii="Times New Roman" w:hAnsi="Times New Roman"/>
                <w:b/>
                <w:sz w:val="26"/>
                <w:szCs w:val="26"/>
                <w:lang w:val="pt-PT"/>
              </w:rPr>
              <w:t>thực phẩm</w:t>
            </w:r>
          </w:p>
        </w:tc>
        <w:tc>
          <w:tcPr>
            <w:tcW w:w="1620" w:type="dxa"/>
            <w:vAlign w:val="center"/>
          </w:tcPr>
          <w:p w:rsidR="009C380A" w:rsidRPr="00C63B5A" w:rsidRDefault="009C380A" w:rsidP="00D04874">
            <w:pPr>
              <w:tabs>
                <w:tab w:val="left" w:pos="540"/>
              </w:tabs>
              <w:spacing w:before="120" w:after="120" w:line="240" w:lineRule="atLeast"/>
              <w:jc w:val="center"/>
              <w:rPr>
                <w:rFonts w:ascii="Times New Roman" w:hAnsi="Times New Roman"/>
                <w:b/>
                <w:sz w:val="26"/>
                <w:szCs w:val="26"/>
                <w:lang w:val="pt-PT"/>
              </w:rPr>
            </w:pPr>
            <w:r w:rsidRPr="00C63B5A">
              <w:rPr>
                <w:rFonts w:ascii="Times New Roman" w:hAnsi="Times New Roman"/>
                <w:b/>
                <w:sz w:val="26"/>
                <w:szCs w:val="26"/>
                <w:lang w:val="pt-PT"/>
              </w:rPr>
              <w:t>Tổng số cơ sở</w:t>
            </w:r>
          </w:p>
        </w:tc>
        <w:tc>
          <w:tcPr>
            <w:tcW w:w="1980" w:type="dxa"/>
            <w:vAlign w:val="center"/>
          </w:tcPr>
          <w:p w:rsidR="009C380A" w:rsidRPr="00C63B5A" w:rsidRDefault="009C380A" w:rsidP="00D04874">
            <w:pPr>
              <w:tabs>
                <w:tab w:val="left" w:pos="540"/>
              </w:tabs>
              <w:spacing w:before="120" w:after="120" w:line="240" w:lineRule="atLeast"/>
              <w:jc w:val="center"/>
              <w:rPr>
                <w:rFonts w:ascii="Times New Roman" w:hAnsi="Times New Roman"/>
                <w:b/>
                <w:sz w:val="26"/>
                <w:szCs w:val="26"/>
                <w:lang w:val="pt-PT"/>
              </w:rPr>
            </w:pPr>
            <w:r w:rsidRPr="00C63B5A">
              <w:rPr>
                <w:rFonts w:ascii="Times New Roman" w:hAnsi="Times New Roman"/>
                <w:b/>
                <w:sz w:val="26"/>
                <w:szCs w:val="26"/>
                <w:lang w:val="pt-PT"/>
              </w:rPr>
              <w:t>Số CS được thanh, kiểm tra</w:t>
            </w:r>
          </w:p>
        </w:tc>
        <w:tc>
          <w:tcPr>
            <w:tcW w:w="1710" w:type="dxa"/>
            <w:vAlign w:val="center"/>
          </w:tcPr>
          <w:p w:rsidR="009C380A" w:rsidRPr="00C63B5A" w:rsidRDefault="009C380A" w:rsidP="00D04874">
            <w:pPr>
              <w:tabs>
                <w:tab w:val="left" w:pos="540"/>
              </w:tabs>
              <w:spacing w:before="120" w:after="120" w:line="240" w:lineRule="atLeast"/>
              <w:jc w:val="center"/>
              <w:rPr>
                <w:rFonts w:ascii="Times New Roman" w:hAnsi="Times New Roman"/>
                <w:b/>
                <w:sz w:val="26"/>
                <w:szCs w:val="26"/>
                <w:lang w:val="pt-PT"/>
              </w:rPr>
            </w:pPr>
            <w:r w:rsidRPr="00C63B5A">
              <w:rPr>
                <w:rFonts w:ascii="Times New Roman" w:hAnsi="Times New Roman"/>
                <w:b/>
                <w:sz w:val="26"/>
                <w:szCs w:val="26"/>
                <w:lang w:val="pt-PT"/>
              </w:rPr>
              <w:t>Số cơ sở đạt</w:t>
            </w:r>
          </w:p>
        </w:tc>
        <w:tc>
          <w:tcPr>
            <w:tcW w:w="1620" w:type="dxa"/>
            <w:vAlign w:val="center"/>
          </w:tcPr>
          <w:p w:rsidR="009C380A" w:rsidRPr="00C63B5A" w:rsidRDefault="009C380A" w:rsidP="00D04874">
            <w:pPr>
              <w:tabs>
                <w:tab w:val="left" w:pos="540"/>
              </w:tabs>
              <w:spacing w:before="120" w:after="120" w:line="240" w:lineRule="atLeast"/>
              <w:jc w:val="center"/>
              <w:rPr>
                <w:rFonts w:ascii="Times New Roman" w:hAnsi="Times New Roman"/>
                <w:b/>
                <w:sz w:val="26"/>
                <w:szCs w:val="26"/>
                <w:lang w:val="pt-PT"/>
              </w:rPr>
            </w:pPr>
            <w:r w:rsidRPr="00C63B5A">
              <w:rPr>
                <w:rFonts w:ascii="Times New Roman" w:hAnsi="Times New Roman"/>
                <w:b/>
                <w:sz w:val="26"/>
                <w:szCs w:val="26"/>
                <w:lang w:val="pt-PT"/>
              </w:rPr>
              <w:t>Tỷ lệ % đạt</w:t>
            </w:r>
          </w:p>
        </w:tc>
      </w:tr>
      <w:tr w:rsidR="009C380A" w:rsidRPr="001004DA" w:rsidTr="00D04874">
        <w:tc>
          <w:tcPr>
            <w:tcW w:w="56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r w:rsidRPr="001004DA">
              <w:rPr>
                <w:rFonts w:ascii="Times New Roman" w:hAnsi="Times New Roman"/>
                <w:sz w:val="26"/>
                <w:szCs w:val="26"/>
                <w:lang w:val="pt-PT"/>
              </w:rPr>
              <w:t>1</w:t>
            </w:r>
          </w:p>
        </w:tc>
        <w:tc>
          <w:tcPr>
            <w:tcW w:w="215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r w:rsidRPr="001004DA">
              <w:rPr>
                <w:rFonts w:ascii="Times New Roman" w:hAnsi="Times New Roman"/>
                <w:sz w:val="26"/>
                <w:szCs w:val="26"/>
                <w:lang w:val="pt-PT"/>
              </w:rPr>
              <w:t>Sản xuất, chế biến</w:t>
            </w:r>
          </w:p>
        </w:tc>
        <w:tc>
          <w:tcPr>
            <w:tcW w:w="162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98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62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r>
      <w:tr w:rsidR="009C380A" w:rsidRPr="001004DA" w:rsidTr="00D04874">
        <w:tc>
          <w:tcPr>
            <w:tcW w:w="56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r w:rsidRPr="001004DA">
              <w:rPr>
                <w:rFonts w:ascii="Times New Roman" w:hAnsi="Times New Roman"/>
                <w:sz w:val="26"/>
                <w:szCs w:val="26"/>
                <w:lang w:val="pt-PT"/>
              </w:rPr>
              <w:t>2</w:t>
            </w:r>
          </w:p>
        </w:tc>
        <w:tc>
          <w:tcPr>
            <w:tcW w:w="215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r w:rsidRPr="001004DA">
              <w:rPr>
                <w:rFonts w:ascii="Times New Roman" w:hAnsi="Times New Roman"/>
                <w:sz w:val="26"/>
                <w:szCs w:val="26"/>
                <w:lang w:val="pt-PT"/>
              </w:rPr>
              <w:t>Kinh doanh</w:t>
            </w:r>
          </w:p>
        </w:tc>
        <w:tc>
          <w:tcPr>
            <w:tcW w:w="162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98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62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r>
      <w:tr w:rsidR="009C380A" w:rsidRPr="001004DA" w:rsidTr="00D04874">
        <w:tc>
          <w:tcPr>
            <w:tcW w:w="56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r w:rsidRPr="001004DA">
              <w:rPr>
                <w:rFonts w:ascii="Times New Roman" w:hAnsi="Times New Roman"/>
                <w:sz w:val="26"/>
                <w:szCs w:val="26"/>
                <w:lang w:val="pt-PT"/>
              </w:rPr>
              <w:t>3</w:t>
            </w:r>
          </w:p>
        </w:tc>
        <w:tc>
          <w:tcPr>
            <w:tcW w:w="2154"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r w:rsidRPr="001004DA">
              <w:rPr>
                <w:rFonts w:ascii="Times New Roman" w:hAnsi="Times New Roman"/>
                <w:sz w:val="26"/>
                <w:szCs w:val="26"/>
                <w:lang w:val="pt-PT"/>
              </w:rPr>
              <w:t>Dịch vụ ăn uống</w:t>
            </w:r>
          </w:p>
        </w:tc>
        <w:tc>
          <w:tcPr>
            <w:tcW w:w="162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98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62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r>
      <w:tr w:rsidR="009C380A" w:rsidRPr="001004DA" w:rsidTr="00D04874">
        <w:tc>
          <w:tcPr>
            <w:tcW w:w="2718" w:type="dxa"/>
            <w:gridSpan w:val="2"/>
            <w:vAlign w:val="center"/>
          </w:tcPr>
          <w:p w:rsidR="009C380A" w:rsidRPr="00C63B5A" w:rsidRDefault="009C380A" w:rsidP="00D04874">
            <w:pPr>
              <w:tabs>
                <w:tab w:val="left" w:pos="540"/>
              </w:tabs>
              <w:spacing w:before="120" w:after="120" w:line="240" w:lineRule="atLeast"/>
              <w:jc w:val="center"/>
              <w:rPr>
                <w:rFonts w:ascii="Times New Roman" w:hAnsi="Times New Roman"/>
                <w:b/>
                <w:sz w:val="26"/>
                <w:szCs w:val="26"/>
                <w:lang w:val="pt-PT"/>
              </w:rPr>
            </w:pPr>
            <w:r w:rsidRPr="00C63B5A">
              <w:rPr>
                <w:rFonts w:ascii="Times New Roman" w:hAnsi="Times New Roman"/>
                <w:b/>
                <w:sz w:val="26"/>
                <w:szCs w:val="26"/>
                <w:lang w:val="pt-PT"/>
              </w:rPr>
              <w:t>Tổng số (1 + 2 + 3)</w:t>
            </w:r>
          </w:p>
        </w:tc>
        <w:tc>
          <w:tcPr>
            <w:tcW w:w="162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98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62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r>
    </w:tbl>
    <w:p w:rsidR="009C380A" w:rsidRPr="001E1D17" w:rsidRDefault="009C380A" w:rsidP="009C380A">
      <w:pPr>
        <w:pStyle w:val="BodyText"/>
        <w:tabs>
          <w:tab w:val="left" w:pos="540"/>
        </w:tabs>
        <w:spacing w:before="120" w:after="120" w:line="240" w:lineRule="atLeast"/>
        <w:rPr>
          <w:i/>
          <w:sz w:val="26"/>
          <w:szCs w:val="26"/>
          <w:lang w:val="fr-FR"/>
        </w:rPr>
      </w:pPr>
      <w:r w:rsidRPr="001E1D17">
        <w:rPr>
          <w:i/>
          <w:sz w:val="26"/>
          <w:szCs w:val="26"/>
          <w:lang w:val="fr-FR"/>
        </w:rPr>
        <w:t>Bảng 2: Tình hình vi phạm và xử lý vi phạm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728"/>
        <w:gridCol w:w="1710"/>
        <w:gridCol w:w="1578"/>
      </w:tblGrid>
      <w:tr w:rsidR="009C380A" w:rsidRPr="00C63B5A" w:rsidTr="00D04874">
        <w:tc>
          <w:tcPr>
            <w:tcW w:w="590" w:type="dxa"/>
            <w:vAlign w:val="center"/>
          </w:tcPr>
          <w:p w:rsidR="009C380A" w:rsidRPr="00C63B5A" w:rsidRDefault="009C380A" w:rsidP="00D04874">
            <w:pPr>
              <w:tabs>
                <w:tab w:val="left" w:pos="540"/>
              </w:tabs>
              <w:spacing w:before="120" w:after="120" w:line="240" w:lineRule="atLeast"/>
              <w:jc w:val="center"/>
              <w:rPr>
                <w:rFonts w:ascii="Times New Roman" w:hAnsi="Times New Roman"/>
                <w:b/>
                <w:sz w:val="26"/>
                <w:szCs w:val="26"/>
                <w:lang w:val="pt-PT"/>
              </w:rPr>
            </w:pPr>
            <w:r w:rsidRPr="00C63B5A">
              <w:rPr>
                <w:rFonts w:ascii="Times New Roman" w:hAnsi="Times New Roman"/>
                <w:b/>
                <w:sz w:val="26"/>
                <w:szCs w:val="26"/>
                <w:lang w:val="pt-PT"/>
              </w:rPr>
              <w:t>TT</w:t>
            </w:r>
          </w:p>
        </w:tc>
        <w:tc>
          <w:tcPr>
            <w:tcW w:w="5728" w:type="dxa"/>
            <w:vAlign w:val="center"/>
          </w:tcPr>
          <w:p w:rsidR="009C380A" w:rsidRPr="00C63B5A" w:rsidRDefault="009C380A" w:rsidP="00D04874">
            <w:pPr>
              <w:tabs>
                <w:tab w:val="left" w:pos="540"/>
              </w:tabs>
              <w:spacing w:before="120" w:after="120" w:line="240" w:lineRule="atLeast"/>
              <w:jc w:val="center"/>
              <w:rPr>
                <w:rFonts w:ascii="Times New Roman" w:hAnsi="Times New Roman"/>
                <w:b/>
                <w:sz w:val="26"/>
                <w:szCs w:val="26"/>
                <w:lang w:val="pt-PT"/>
              </w:rPr>
            </w:pPr>
            <w:r w:rsidRPr="00C63B5A">
              <w:rPr>
                <w:rFonts w:ascii="Times New Roman" w:hAnsi="Times New Roman"/>
                <w:b/>
                <w:sz w:val="26"/>
                <w:szCs w:val="26"/>
                <w:lang w:val="pt-PT"/>
              </w:rPr>
              <w:t>Tổng hợp tình hình vi phạm</w:t>
            </w:r>
          </w:p>
        </w:tc>
        <w:tc>
          <w:tcPr>
            <w:tcW w:w="1710" w:type="dxa"/>
            <w:vAlign w:val="center"/>
          </w:tcPr>
          <w:p w:rsidR="009C380A" w:rsidRPr="00C63B5A" w:rsidRDefault="009C380A" w:rsidP="00D04874">
            <w:pPr>
              <w:tabs>
                <w:tab w:val="left" w:pos="540"/>
              </w:tabs>
              <w:spacing w:before="120" w:after="120" w:line="240" w:lineRule="atLeast"/>
              <w:jc w:val="center"/>
              <w:rPr>
                <w:rFonts w:ascii="Times New Roman" w:hAnsi="Times New Roman"/>
                <w:b/>
                <w:sz w:val="26"/>
                <w:szCs w:val="26"/>
                <w:lang w:val="sv-SE"/>
              </w:rPr>
            </w:pPr>
            <w:r w:rsidRPr="00C63B5A">
              <w:rPr>
                <w:rFonts w:ascii="Times New Roman" w:hAnsi="Times New Roman"/>
                <w:b/>
                <w:sz w:val="26"/>
                <w:szCs w:val="26"/>
                <w:lang w:val="sv-SE"/>
              </w:rPr>
              <w:t>Số lượng</w:t>
            </w:r>
          </w:p>
        </w:tc>
        <w:tc>
          <w:tcPr>
            <w:tcW w:w="1578" w:type="dxa"/>
            <w:vAlign w:val="center"/>
          </w:tcPr>
          <w:p w:rsidR="009C380A" w:rsidRPr="00C63B5A" w:rsidRDefault="009C380A" w:rsidP="00D04874">
            <w:pPr>
              <w:tabs>
                <w:tab w:val="left" w:pos="540"/>
              </w:tabs>
              <w:spacing w:before="120" w:after="120" w:line="240" w:lineRule="atLeast"/>
              <w:jc w:val="center"/>
              <w:rPr>
                <w:rFonts w:ascii="Times New Roman" w:hAnsi="Times New Roman"/>
                <w:b/>
                <w:sz w:val="26"/>
                <w:szCs w:val="26"/>
                <w:lang w:val="sv-SE"/>
              </w:rPr>
            </w:pPr>
            <w:r w:rsidRPr="00C63B5A">
              <w:rPr>
                <w:rFonts w:ascii="Times New Roman" w:hAnsi="Times New Roman"/>
                <w:b/>
                <w:sz w:val="26"/>
                <w:szCs w:val="26"/>
                <w:lang w:val="sv-SE"/>
              </w:rPr>
              <w:t>Tỷ lệ % so với số được kiểm tra</w:t>
            </w: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r w:rsidRPr="001004DA">
              <w:rPr>
                <w:rFonts w:ascii="Times New Roman" w:hAnsi="Times New Roman"/>
                <w:sz w:val="26"/>
                <w:szCs w:val="26"/>
                <w:lang w:val="sv-SE"/>
              </w:rPr>
              <w:t>1</w:t>
            </w:r>
          </w:p>
        </w:tc>
        <w:tc>
          <w:tcPr>
            <w:tcW w:w="57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sv-SE"/>
              </w:rPr>
            </w:pPr>
            <w:r w:rsidRPr="001004DA">
              <w:rPr>
                <w:rFonts w:ascii="Times New Roman" w:hAnsi="Times New Roman"/>
                <w:sz w:val="26"/>
                <w:szCs w:val="26"/>
                <w:lang w:val="sv-SE"/>
              </w:rPr>
              <w:t>Tổng số cơ sở được thanh tra, kiểm tra</w:t>
            </w: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7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r w:rsidRPr="001004DA">
              <w:rPr>
                <w:rFonts w:ascii="Times New Roman" w:hAnsi="Times New Roman"/>
                <w:sz w:val="26"/>
                <w:szCs w:val="26"/>
                <w:lang w:val="sv-SE"/>
              </w:rPr>
              <w:t>2</w:t>
            </w:r>
          </w:p>
        </w:tc>
        <w:tc>
          <w:tcPr>
            <w:tcW w:w="57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sv-SE"/>
              </w:rPr>
            </w:pPr>
            <w:r w:rsidRPr="001004DA">
              <w:rPr>
                <w:rFonts w:ascii="Times New Roman" w:hAnsi="Times New Roman"/>
                <w:sz w:val="26"/>
                <w:szCs w:val="26"/>
                <w:lang w:val="sv-SE"/>
              </w:rPr>
              <w:t>Số cơ sở có vi phạm</w:t>
            </w: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7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r w:rsidRPr="001004DA">
              <w:rPr>
                <w:rFonts w:ascii="Times New Roman" w:hAnsi="Times New Roman"/>
                <w:sz w:val="26"/>
                <w:szCs w:val="26"/>
                <w:lang w:val="sv-SE"/>
              </w:rPr>
              <w:t>3</w:t>
            </w:r>
          </w:p>
        </w:tc>
        <w:tc>
          <w:tcPr>
            <w:tcW w:w="57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sv-SE"/>
              </w:rPr>
            </w:pPr>
            <w:r w:rsidRPr="001004DA">
              <w:rPr>
                <w:rFonts w:ascii="Times New Roman" w:hAnsi="Times New Roman"/>
                <w:sz w:val="26"/>
                <w:szCs w:val="26"/>
                <w:lang w:val="sv-SE"/>
              </w:rPr>
              <w:t>Số cơ sở vi phạm bị xử lý</w:t>
            </w:r>
            <w:r>
              <w:rPr>
                <w:rFonts w:ascii="Times New Roman" w:hAnsi="Times New Roman"/>
                <w:sz w:val="26"/>
                <w:szCs w:val="26"/>
                <w:lang w:val="sv-SE"/>
              </w:rPr>
              <w:t xml:space="preserve">. </w:t>
            </w:r>
            <w:r w:rsidRPr="001004DA">
              <w:rPr>
                <w:rFonts w:ascii="Times New Roman" w:hAnsi="Times New Roman"/>
                <w:sz w:val="26"/>
                <w:szCs w:val="26"/>
                <w:lang w:val="sv-SE"/>
              </w:rPr>
              <w:t>Trong đó:</w:t>
            </w: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7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tcBorders>
              <w:right w:val="nil"/>
            </w:tcBorders>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r w:rsidRPr="001004DA">
              <w:rPr>
                <w:rFonts w:ascii="Times New Roman" w:hAnsi="Times New Roman"/>
                <w:sz w:val="26"/>
                <w:szCs w:val="26"/>
                <w:lang w:val="sv-SE"/>
              </w:rPr>
              <w:t>3.1</w:t>
            </w:r>
          </w:p>
        </w:tc>
        <w:tc>
          <w:tcPr>
            <w:tcW w:w="5728" w:type="dxa"/>
            <w:tcBorders>
              <w:left w:val="nil"/>
              <w:right w:val="nil"/>
            </w:tcBorders>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sv-SE"/>
              </w:rPr>
            </w:pPr>
            <w:r w:rsidRPr="001004DA">
              <w:rPr>
                <w:rFonts w:ascii="Times New Roman" w:hAnsi="Times New Roman"/>
                <w:sz w:val="26"/>
                <w:szCs w:val="26"/>
                <w:lang w:val="sv-SE"/>
              </w:rPr>
              <w:t>Hình thức phạt chính:</w:t>
            </w:r>
          </w:p>
        </w:tc>
        <w:tc>
          <w:tcPr>
            <w:tcW w:w="1710" w:type="dxa"/>
            <w:tcBorders>
              <w:left w:val="nil"/>
              <w:right w:val="nil"/>
            </w:tcBorders>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78" w:type="dxa"/>
            <w:tcBorders>
              <w:left w:val="nil"/>
            </w:tcBorders>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57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sv-SE"/>
              </w:rPr>
            </w:pPr>
            <w:r w:rsidRPr="001004DA">
              <w:rPr>
                <w:rFonts w:ascii="Times New Roman" w:hAnsi="Times New Roman"/>
                <w:sz w:val="26"/>
                <w:szCs w:val="26"/>
                <w:lang w:val="sv-SE"/>
              </w:rPr>
              <w:t>Số cơ sở bị cảnh cáo</w:t>
            </w: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7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57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sv-SE"/>
              </w:rPr>
            </w:pPr>
            <w:r w:rsidRPr="001004DA">
              <w:rPr>
                <w:rFonts w:ascii="Times New Roman" w:hAnsi="Times New Roman"/>
                <w:sz w:val="26"/>
                <w:szCs w:val="26"/>
                <w:lang w:val="sv-SE"/>
              </w:rPr>
              <w:t>Số cơ sở bị phạt tiền</w:t>
            </w: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7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57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Tổng số tiền phạt</w:t>
            </w: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57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r>
      <w:tr w:rsidR="009C380A" w:rsidRPr="001004DA" w:rsidTr="00D04874">
        <w:tc>
          <w:tcPr>
            <w:tcW w:w="9606" w:type="dxa"/>
            <w:gridSpan w:val="4"/>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sv-SE"/>
              </w:rPr>
            </w:pPr>
            <w:r w:rsidRPr="001004DA">
              <w:rPr>
                <w:rFonts w:ascii="Times New Roman" w:hAnsi="Times New Roman"/>
                <w:sz w:val="26"/>
                <w:szCs w:val="26"/>
                <w:lang w:val="sv-SE"/>
              </w:rPr>
              <w:t>3.2</w:t>
            </w:r>
            <w:r>
              <w:rPr>
                <w:rFonts w:ascii="Times New Roman" w:hAnsi="Times New Roman"/>
                <w:sz w:val="26"/>
                <w:szCs w:val="26"/>
                <w:lang w:val="sv-SE"/>
              </w:rPr>
              <w:t xml:space="preserve">. </w:t>
            </w:r>
            <w:r w:rsidRPr="001004DA">
              <w:rPr>
                <w:rFonts w:ascii="Times New Roman" w:hAnsi="Times New Roman"/>
                <w:sz w:val="26"/>
                <w:szCs w:val="26"/>
                <w:lang w:val="sv-SE"/>
              </w:rPr>
              <w:t>Hình thức phạt bổ sung, biện pháp khắc phục hậu quả</w:t>
            </w: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r w:rsidRPr="001004DA">
              <w:rPr>
                <w:rFonts w:ascii="Times New Roman" w:hAnsi="Times New Roman"/>
                <w:sz w:val="26"/>
                <w:szCs w:val="26"/>
                <w:lang w:val="sv-SE"/>
              </w:rPr>
              <w:t>*</w:t>
            </w:r>
          </w:p>
        </w:tc>
        <w:tc>
          <w:tcPr>
            <w:tcW w:w="57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sv-SE"/>
              </w:rPr>
            </w:pPr>
            <w:r w:rsidRPr="001004DA">
              <w:rPr>
                <w:rFonts w:ascii="Times New Roman" w:hAnsi="Times New Roman"/>
                <w:sz w:val="26"/>
                <w:szCs w:val="26"/>
                <w:lang w:val="sv-SE"/>
              </w:rPr>
              <w:t>Số cơ sở bị đóng cửa</w:t>
            </w: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7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r w:rsidRPr="001004DA">
              <w:rPr>
                <w:rFonts w:ascii="Times New Roman" w:hAnsi="Times New Roman"/>
                <w:sz w:val="26"/>
                <w:szCs w:val="26"/>
                <w:lang w:val="sv-SE"/>
              </w:rPr>
              <w:lastRenderedPageBreak/>
              <w:t>*</w:t>
            </w:r>
          </w:p>
        </w:tc>
        <w:tc>
          <w:tcPr>
            <w:tcW w:w="57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sv-SE"/>
              </w:rPr>
            </w:pPr>
            <w:r w:rsidRPr="001004DA">
              <w:rPr>
                <w:rFonts w:ascii="Times New Roman" w:hAnsi="Times New Roman"/>
                <w:sz w:val="26"/>
                <w:szCs w:val="26"/>
                <w:lang w:val="sv-SE"/>
              </w:rPr>
              <w:t>Số cơ sở bị đình chỉ lưu hành sản phẩm</w:t>
            </w: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7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57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sv-SE"/>
              </w:rPr>
            </w:pPr>
            <w:r w:rsidRPr="001004DA">
              <w:rPr>
                <w:rFonts w:ascii="Times New Roman" w:hAnsi="Times New Roman"/>
                <w:sz w:val="26"/>
                <w:szCs w:val="26"/>
                <w:lang w:val="sv-SE"/>
              </w:rPr>
              <w:t>Số sản phẩm bị đình chỉ lưu hành</w:t>
            </w: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7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r w:rsidRPr="001004DA">
              <w:rPr>
                <w:rFonts w:ascii="Times New Roman" w:hAnsi="Times New Roman"/>
                <w:sz w:val="26"/>
                <w:szCs w:val="26"/>
                <w:lang w:val="sv-SE"/>
              </w:rPr>
              <w:t>*</w:t>
            </w:r>
          </w:p>
        </w:tc>
        <w:tc>
          <w:tcPr>
            <w:tcW w:w="57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sv-SE"/>
              </w:rPr>
            </w:pPr>
            <w:r w:rsidRPr="001004DA">
              <w:rPr>
                <w:rFonts w:ascii="Times New Roman" w:hAnsi="Times New Roman"/>
                <w:sz w:val="26"/>
                <w:szCs w:val="26"/>
                <w:lang w:val="sv-SE"/>
              </w:rPr>
              <w:t>Số cơ sở bị tiêu huỷ sản phẩm</w:t>
            </w: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7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57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sv-SE"/>
              </w:rPr>
            </w:pPr>
            <w:r w:rsidRPr="001004DA">
              <w:rPr>
                <w:rFonts w:ascii="Times New Roman" w:hAnsi="Times New Roman"/>
                <w:sz w:val="26"/>
                <w:szCs w:val="26"/>
                <w:lang w:val="sv-SE"/>
              </w:rPr>
              <w:t>Tổng số loại sản phẩm bị tiêu hủy</w:t>
            </w: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57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r w:rsidRPr="001004DA">
              <w:rPr>
                <w:rFonts w:ascii="Times New Roman" w:hAnsi="Times New Roman"/>
                <w:sz w:val="26"/>
                <w:szCs w:val="26"/>
                <w:lang w:val="pt-BR"/>
              </w:rPr>
              <w:t>*</w:t>
            </w:r>
          </w:p>
        </w:tc>
        <w:tc>
          <w:tcPr>
            <w:tcW w:w="57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Số cơ sở phải khắc phục về nhãn</w:t>
            </w: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57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57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Số loại sản phẩm có nhãn phải khắc phục</w:t>
            </w: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57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r w:rsidRPr="001004DA">
              <w:rPr>
                <w:rFonts w:ascii="Times New Roman" w:hAnsi="Times New Roman"/>
                <w:sz w:val="26"/>
                <w:szCs w:val="26"/>
                <w:lang w:val="pt-BR"/>
              </w:rPr>
              <w:t>*</w:t>
            </w:r>
          </w:p>
        </w:tc>
        <w:tc>
          <w:tcPr>
            <w:tcW w:w="57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BR"/>
              </w:rPr>
            </w:pPr>
            <w:r w:rsidRPr="001004DA">
              <w:rPr>
                <w:rFonts w:ascii="Times New Roman" w:hAnsi="Times New Roman"/>
                <w:sz w:val="26"/>
                <w:szCs w:val="26"/>
                <w:lang w:val="pt-BR"/>
              </w:rPr>
              <w:t>Số cơ sở bị đình chỉ lưu hành tài liệu q/cáo</w:t>
            </w: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157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57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BR"/>
              </w:rPr>
            </w:pPr>
            <w:r w:rsidRPr="001004DA">
              <w:rPr>
                <w:rFonts w:ascii="Times New Roman" w:hAnsi="Times New Roman"/>
                <w:sz w:val="26"/>
                <w:szCs w:val="26"/>
                <w:lang w:val="pt-BR"/>
              </w:rPr>
              <w:t>Số loại tài liệu q/cáo bị đình chỉ lưu hành</w:t>
            </w: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157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r w:rsidRPr="001004DA">
              <w:rPr>
                <w:rFonts w:ascii="Times New Roman" w:hAnsi="Times New Roman"/>
                <w:sz w:val="26"/>
                <w:szCs w:val="26"/>
                <w:lang w:val="pt-BR"/>
              </w:rPr>
              <w:t>*</w:t>
            </w:r>
          </w:p>
        </w:tc>
        <w:tc>
          <w:tcPr>
            <w:tcW w:w="57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BR"/>
              </w:rPr>
            </w:pPr>
            <w:r w:rsidRPr="001004DA">
              <w:rPr>
                <w:rFonts w:ascii="Times New Roman" w:hAnsi="Times New Roman"/>
                <w:sz w:val="26"/>
                <w:szCs w:val="26"/>
                <w:lang w:val="pt-BR"/>
              </w:rPr>
              <w:t>Các xử lý khác</w:t>
            </w: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157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r w:rsidRPr="001004DA">
              <w:rPr>
                <w:rFonts w:ascii="Times New Roman" w:hAnsi="Times New Roman"/>
                <w:sz w:val="26"/>
                <w:szCs w:val="26"/>
                <w:lang w:val="pt-BR"/>
              </w:rPr>
              <w:t>3.3</w:t>
            </w:r>
          </w:p>
        </w:tc>
        <w:tc>
          <w:tcPr>
            <w:tcW w:w="57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BR"/>
              </w:rPr>
            </w:pPr>
            <w:r w:rsidRPr="001004DA">
              <w:rPr>
                <w:rFonts w:ascii="Times New Roman" w:hAnsi="Times New Roman"/>
                <w:sz w:val="26"/>
                <w:szCs w:val="26"/>
                <w:lang w:val="pt-BR"/>
              </w:rPr>
              <w:t>Chuyển hồ sơ sang cơ quan khác xử lý</w:t>
            </w: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157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r w:rsidRPr="001004DA">
              <w:rPr>
                <w:rFonts w:ascii="Times New Roman" w:hAnsi="Times New Roman"/>
                <w:sz w:val="26"/>
                <w:szCs w:val="26"/>
                <w:lang w:val="pt-BR"/>
              </w:rPr>
              <w:t>3.4</w:t>
            </w:r>
          </w:p>
        </w:tc>
        <w:tc>
          <w:tcPr>
            <w:tcW w:w="572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BR"/>
              </w:rPr>
            </w:pPr>
            <w:r w:rsidRPr="001004DA">
              <w:rPr>
                <w:rFonts w:ascii="Times New Roman" w:hAnsi="Times New Roman"/>
                <w:sz w:val="26"/>
                <w:szCs w:val="26"/>
                <w:lang w:val="pt-BR"/>
              </w:rPr>
              <w:t>Số cơ sở có vi phạm nhưng không xử lý (chỉ nhắc nhở)</w:t>
            </w:r>
          </w:p>
        </w:tc>
        <w:tc>
          <w:tcPr>
            <w:tcW w:w="171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157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r>
    </w:tbl>
    <w:p w:rsidR="009C380A" w:rsidRPr="000366E8" w:rsidRDefault="009C380A" w:rsidP="009C380A">
      <w:pPr>
        <w:pStyle w:val="BodyText"/>
        <w:tabs>
          <w:tab w:val="left" w:pos="540"/>
        </w:tabs>
        <w:spacing w:before="120" w:after="120" w:line="240" w:lineRule="atLeast"/>
        <w:rPr>
          <w:i/>
          <w:sz w:val="26"/>
          <w:szCs w:val="26"/>
          <w:lang w:val="pt-BR"/>
        </w:rPr>
      </w:pPr>
      <w:r w:rsidRPr="000366E8">
        <w:rPr>
          <w:i/>
          <w:sz w:val="26"/>
          <w:szCs w:val="26"/>
          <w:lang w:val="pt-BR"/>
        </w:rPr>
        <w:t>Bảng 3: Các nội dung vi phạm chủ yếu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278"/>
        <w:gridCol w:w="1530"/>
        <w:gridCol w:w="1260"/>
        <w:gridCol w:w="948"/>
      </w:tblGrid>
      <w:tr w:rsidR="009C380A" w:rsidRPr="00B712EF" w:rsidTr="00D04874">
        <w:tc>
          <w:tcPr>
            <w:tcW w:w="590" w:type="dxa"/>
            <w:vAlign w:val="center"/>
          </w:tcPr>
          <w:p w:rsidR="009C380A" w:rsidRPr="00B712EF" w:rsidRDefault="009C380A" w:rsidP="00D04874">
            <w:pPr>
              <w:tabs>
                <w:tab w:val="left" w:pos="540"/>
              </w:tabs>
              <w:spacing w:before="120" w:after="120" w:line="240" w:lineRule="atLeast"/>
              <w:jc w:val="center"/>
              <w:rPr>
                <w:rFonts w:ascii="Times New Roman" w:hAnsi="Times New Roman"/>
                <w:b/>
                <w:sz w:val="26"/>
                <w:szCs w:val="26"/>
                <w:lang w:val="pt-PT"/>
              </w:rPr>
            </w:pPr>
            <w:r w:rsidRPr="00B712EF">
              <w:rPr>
                <w:rFonts w:ascii="Times New Roman" w:hAnsi="Times New Roman"/>
                <w:b/>
                <w:sz w:val="26"/>
                <w:szCs w:val="26"/>
                <w:lang w:val="sv-SE"/>
              </w:rPr>
              <w:br w:type="page"/>
            </w:r>
            <w:r w:rsidRPr="00B712EF">
              <w:rPr>
                <w:rFonts w:ascii="Times New Roman" w:hAnsi="Times New Roman"/>
                <w:b/>
                <w:sz w:val="26"/>
                <w:szCs w:val="26"/>
                <w:lang w:val="pt-PT"/>
              </w:rPr>
              <w:t>TT</w:t>
            </w:r>
          </w:p>
        </w:tc>
        <w:tc>
          <w:tcPr>
            <w:tcW w:w="5278" w:type="dxa"/>
            <w:vAlign w:val="center"/>
          </w:tcPr>
          <w:p w:rsidR="009C380A" w:rsidRPr="00B712EF" w:rsidRDefault="009C380A" w:rsidP="00D04874">
            <w:pPr>
              <w:tabs>
                <w:tab w:val="left" w:pos="540"/>
              </w:tabs>
              <w:spacing w:before="120" w:after="120" w:line="240" w:lineRule="atLeast"/>
              <w:jc w:val="center"/>
              <w:rPr>
                <w:rFonts w:ascii="Times New Roman" w:hAnsi="Times New Roman"/>
                <w:b/>
                <w:sz w:val="26"/>
                <w:szCs w:val="26"/>
                <w:lang w:val="sv-SE"/>
              </w:rPr>
            </w:pPr>
            <w:r w:rsidRPr="00B712EF">
              <w:rPr>
                <w:rFonts w:ascii="Times New Roman" w:hAnsi="Times New Roman"/>
                <w:b/>
                <w:sz w:val="26"/>
                <w:szCs w:val="26"/>
                <w:lang w:val="sv-SE"/>
              </w:rPr>
              <w:t>Nội dung vi phạm</w:t>
            </w:r>
          </w:p>
        </w:tc>
        <w:tc>
          <w:tcPr>
            <w:tcW w:w="1530" w:type="dxa"/>
            <w:vAlign w:val="center"/>
          </w:tcPr>
          <w:p w:rsidR="009C380A" w:rsidRPr="00B712EF" w:rsidRDefault="009C380A" w:rsidP="00D04874">
            <w:pPr>
              <w:tabs>
                <w:tab w:val="left" w:pos="540"/>
              </w:tabs>
              <w:spacing w:before="120" w:after="120" w:line="240" w:lineRule="atLeast"/>
              <w:jc w:val="center"/>
              <w:rPr>
                <w:rFonts w:ascii="Times New Roman" w:hAnsi="Times New Roman"/>
                <w:b/>
                <w:sz w:val="26"/>
                <w:szCs w:val="26"/>
                <w:lang w:val="sv-SE"/>
              </w:rPr>
            </w:pPr>
            <w:r w:rsidRPr="00B712EF">
              <w:rPr>
                <w:rFonts w:ascii="Times New Roman" w:hAnsi="Times New Roman"/>
                <w:b/>
                <w:sz w:val="26"/>
                <w:szCs w:val="26"/>
                <w:lang w:val="sv-SE"/>
              </w:rPr>
              <w:t>Số CS được thanh tra</w:t>
            </w:r>
          </w:p>
        </w:tc>
        <w:tc>
          <w:tcPr>
            <w:tcW w:w="1260" w:type="dxa"/>
            <w:vAlign w:val="center"/>
          </w:tcPr>
          <w:p w:rsidR="009C380A" w:rsidRPr="00B712EF" w:rsidRDefault="009C380A" w:rsidP="00D04874">
            <w:pPr>
              <w:tabs>
                <w:tab w:val="left" w:pos="540"/>
              </w:tabs>
              <w:spacing w:before="120" w:after="120" w:line="240" w:lineRule="atLeast"/>
              <w:jc w:val="center"/>
              <w:rPr>
                <w:rFonts w:ascii="Times New Roman" w:hAnsi="Times New Roman"/>
                <w:b/>
                <w:sz w:val="26"/>
                <w:szCs w:val="26"/>
                <w:lang w:val="sv-SE"/>
              </w:rPr>
            </w:pPr>
            <w:r w:rsidRPr="00B712EF">
              <w:rPr>
                <w:rFonts w:ascii="Times New Roman" w:hAnsi="Times New Roman"/>
                <w:b/>
                <w:sz w:val="26"/>
                <w:szCs w:val="26"/>
                <w:lang w:val="sv-SE"/>
              </w:rPr>
              <w:t>Số cơ sở vi phạm</w:t>
            </w:r>
          </w:p>
        </w:tc>
        <w:tc>
          <w:tcPr>
            <w:tcW w:w="948" w:type="dxa"/>
            <w:vAlign w:val="center"/>
          </w:tcPr>
          <w:p w:rsidR="009C380A" w:rsidRPr="00B712EF" w:rsidRDefault="009C380A" w:rsidP="00D04874">
            <w:pPr>
              <w:tabs>
                <w:tab w:val="left" w:pos="540"/>
              </w:tabs>
              <w:spacing w:before="120" w:after="120" w:line="240" w:lineRule="atLeast"/>
              <w:jc w:val="center"/>
              <w:rPr>
                <w:rFonts w:ascii="Times New Roman" w:hAnsi="Times New Roman"/>
                <w:b/>
                <w:sz w:val="26"/>
                <w:szCs w:val="26"/>
              </w:rPr>
            </w:pPr>
            <w:r w:rsidRPr="00B712EF">
              <w:rPr>
                <w:rFonts w:ascii="Times New Roman" w:hAnsi="Times New Roman"/>
                <w:b/>
                <w:sz w:val="26"/>
                <w:szCs w:val="26"/>
              </w:rPr>
              <w:t>Tỷ lệ %</w:t>
            </w: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r w:rsidRPr="001004DA">
              <w:rPr>
                <w:rFonts w:ascii="Times New Roman" w:hAnsi="Times New Roman"/>
                <w:sz w:val="26"/>
                <w:szCs w:val="26"/>
                <w:lang w:val="pt-PT"/>
              </w:rPr>
              <w:t>1</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sử dụng nguyên liệu thực phẩm trong sản xuất, chế biến thực phẩm</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r w:rsidRPr="001004DA">
              <w:rPr>
                <w:rFonts w:ascii="Times New Roman" w:hAnsi="Times New Roman"/>
                <w:sz w:val="26"/>
                <w:szCs w:val="26"/>
                <w:lang w:val="pt-PT"/>
              </w:rPr>
              <w:t>2</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sử dụng phụ gia thực phẩm, chất hỗ trợ chế biến thực phẩm trong sản xuất, chế biến thực phẩm</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r w:rsidRPr="001004DA">
              <w:rPr>
                <w:rFonts w:ascii="Times New Roman" w:hAnsi="Times New Roman"/>
                <w:sz w:val="26"/>
                <w:szCs w:val="26"/>
                <w:lang w:val="pt-PT"/>
              </w:rPr>
              <w:t>3</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sử dụng hoá chất trong sản xuất, chế biến thực phẩm</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PT"/>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4</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fr-FR"/>
              </w:rPr>
            </w:pPr>
            <w:r w:rsidRPr="001004DA">
              <w:rPr>
                <w:rFonts w:ascii="Times New Roman" w:hAnsi="Times New Roman"/>
                <w:sz w:val="26"/>
                <w:szCs w:val="26"/>
                <w:lang w:val="pt-PT"/>
              </w:rPr>
              <w:t>Vi phạm quy định về tăng cường vi chất dinh dưỡng vào thực phẩm</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5</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fr-FR"/>
              </w:rPr>
            </w:pPr>
            <w:r w:rsidRPr="001004DA">
              <w:rPr>
                <w:rFonts w:ascii="Times New Roman" w:hAnsi="Times New Roman"/>
                <w:sz w:val="26"/>
                <w:szCs w:val="26"/>
                <w:lang w:val="pt-PT"/>
              </w:rPr>
              <w:t xml:space="preserve">Vi phạm quy định về </w:t>
            </w:r>
            <w:r w:rsidRPr="001004DA">
              <w:rPr>
                <w:rFonts w:ascii="Times New Roman" w:hAnsi="Times New Roman"/>
                <w:sz w:val="26"/>
                <w:szCs w:val="26"/>
                <w:lang w:val="fr-FR"/>
              </w:rPr>
              <w:t>sử dụng vật liệu bao gói, dụng cụ tiếp xúc trực tiếp với thực phẩm trong sản xuất, kinh doanh thực phẩm</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6</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fr-FR"/>
              </w:rPr>
            </w:pPr>
            <w:r w:rsidRPr="001004DA">
              <w:rPr>
                <w:rFonts w:ascii="Times New Roman" w:hAnsi="Times New Roman"/>
                <w:sz w:val="26"/>
                <w:szCs w:val="26"/>
                <w:lang w:val="pt-PT"/>
              </w:rPr>
              <w:t xml:space="preserve">Vi phạm quy định về </w:t>
            </w:r>
            <w:r w:rsidRPr="001004DA">
              <w:rPr>
                <w:rFonts w:ascii="Times New Roman" w:hAnsi="Times New Roman"/>
                <w:sz w:val="26"/>
                <w:szCs w:val="26"/>
                <w:lang w:val="fr-FR"/>
              </w:rPr>
              <w:t>tiêu chuẩn sức khoẻ trong sản xuất, kinh doanh thực phẩm, phụ gia thực phẩm, chất hỗ trợ chế biến thực phẩm, dụng cụ, vật liệu bao gói, chứa đựng thực phẩm</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lastRenderedPageBreak/>
              <w:t>7</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fr-FR"/>
              </w:rPr>
            </w:pPr>
            <w:r w:rsidRPr="001004DA">
              <w:rPr>
                <w:rFonts w:ascii="Times New Roman" w:hAnsi="Times New Roman"/>
                <w:sz w:val="26"/>
                <w:szCs w:val="26"/>
                <w:lang w:val="pt-PT"/>
              </w:rPr>
              <w:t xml:space="preserve">Vi phạm quy định về </w:t>
            </w:r>
            <w:r w:rsidRPr="001004DA">
              <w:rPr>
                <w:rFonts w:ascii="Times New Roman" w:hAnsi="Times New Roman"/>
                <w:sz w:val="26"/>
                <w:szCs w:val="26"/>
                <w:lang w:val="fr-FR"/>
              </w:rPr>
              <w:t>tập huấn kiến thức ATTP, cán bộ kỹ thuật, nhân viên kỹ thuật trong sản xuất, kinh doanh thực phẩm, phụ gia thực phẩm, chất hỗ trợ chế biến thực phẩm, dụng cụ, vật liệu bao gói, chứa đựng thực phẩm</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8</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sv-SE"/>
              </w:rPr>
            </w:pPr>
            <w:r w:rsidRPr="001004DA">
              <w:rPr>
                <w:rFonts w:ascii="Times New Roman" w:hAnsi="Times New Roman"/>
                <w:sz w:val="26"/>
                <w:szCs w:val="26"/>
                <w:lang w:val="pt-PT"/>
              </w:rPr>
              <w:t>Vi phạm quy định về thực hành an toàn thực phẩm</w:t>
            </w:r>
            <w:r w:rsidRPr="001004DA">
              <w:rPr>
                <w:rFonts w:ascii="Times New Roman" w:hAnsi="Times New Roman"/>
                <w:sz w:val="26"/>
                <w:szCs w:val="26"/>
                <w:lang w:val="fr-FR"/>
              </w:rPr>
              <w:t xml:space="preserve"> trong sản xuất, kinh doanh thực phẩm, phụ gia thực phẩm, chất hỗ trợ chế biến thực phẩm, dụng cụ, vật liệu bao gói, chứa đựng thực phẩm</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9</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 xml:space="preserve">Vi phạm quy định về điều kiện chung bảo đảm ATTP </w:t>
            </w:r>
            <w:r w:rsidRPr="001004DA">
              <w:rPr>
                <w:rFonts w:ascii="Times New Roman" w:hAnsi="Times New Roman"/>
                <w:sz w:val="26"/>
                <w:szCs w:val="26"/>
                <w:lang w:val="fr-FR"/>
              </w:rPr>
              <w:t>trong sản xuất, kinh doanh thực phẩm, phụ gia thực phẩm, chất hỗ trợ chế biến thực phẩm, dụng cụ, vật liệu bao gói, chứa đựng thực phẩm</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10</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 xml:space="preserve">Vi phạm quy định về điều kiện bảo đảm ATTP trong bảo quản thực phẩm, </w:t>
            </w:r>
            <w:r w:rsidRPr="001004DA">
              <w:rPr>
                <w:rFonts w:ascii="Times New Roman" w:hAnsi="Times New Roman"/>
                <w:sz w:val="26"/>
                <w:szCs w:val="26"/>
                <w:lang w:val="fr-FR"/>
              </w:rPr>
              <w:t>phụ gia thực phẩm, chất hỗ trợ chế biến thực phẩm, dụng cụ, vật liệu bao gói, chứa đựng thực phẩm</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11</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 xml:space="preserve">Vi phạm quy định về điều kiện bảo đảm ATTP trong vận chuyển thực phẩm, </w:t>
            </w:r>
            <w:r w:rsidRPr="001004DA">
              <w:rPr>
                <w:rFonts w:ascii="Times New Roman" w:hAnsi="Times New Roman"/>
                <w:sz w:val="26"/>
                <w:szCs w:val="26"/>
                <w:lang w:val="fr-FR"/>
              </w:rPr>
              <w:t>phụ gia thực phẩm, chất hỗ trợ chế biến thực phẩm, dụng cụ, vật liệu bao gói, chứa đựng thực phẩm</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12</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điều kiện bảo đảm ATTP trong sản xuất, kinh doanh thực phẩm tươi sống có nguồn gốc thuỷ sản</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13</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điều kiện bảo đảm ATTP trong sản xuất, kinh doanh động vật, sản phẩm động vật tươi sống sử dụng làm thực phẩm</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14</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điều kiện bảo đảm ATTP trong sản xuất, kinh doanh thực phẩm tươi sống có nguồn gốc thực vật</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15</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điều kiện bảo đảm ATTP trong kinh doanh thực phẩm đã qua chế biến</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16</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điều kiện bảo đảm ATTP trong kinh doanh dịch vụ ăn uống thuộc loại hình cửa hàng ăn uống, cửa hàng, quầy hàng kinh doanh thức ăn ngay, thực phẩm chín</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17</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 xml:space="preserve">Vi phạm quy định về điều kiện bảo đảm ATTP </w:t>
            </w:r>
            <w:r w:rsidRPr="001004DA">
              <w:rPr>
                <w:rFonts w:ascii="Times New Roman" w:hAnsi="Times New Roman"/>
                <w:sz w:val="26"/>
                <w:szCs w:val="26"/>
                <w:lang w:val="pt-PT"/>
              </w:rPr>
              <w:lastRenderedPageBreak/>
              <w:t>trong kinh doanh dịch vụ ăn uống thuộc loại hình chế biến suất ăn sẵn, căng tin kinh doanh ăn uống, bếp ăn tập thể, bếp ăn, nhà hàng ăn uống của khách sạn, khu nghĩ dưỡng, nhà hàng ăn uống</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lastRenderedPageBreak/>
              <w:t>18</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điều kiện bảo đảm ATTP trong kinh doanh thức ăn đường phố</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19</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điều kiện bảo đảm ATTP đối với thực phẩm chức năng, thực phẩm biến đổi gen, thực phẩm chiếu xạ</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20</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Giấy chứng nhận cơ sở đủ điều kiện ATTP</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21</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điều kiện bảo đảm ATTP đồi với thực phẩm nhập khẩu, thực phẩm xuất khẩu</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22</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bảo đảm ATTP trong sản xuất, kinh doanh, nhập khẩu thực phẩm</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23</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thông tin, giáo dục, truyền thông về an toàn thực phẩm</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24</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kiểm nghiệm thực phẩm</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25</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phòng ngừa, ngăn chặn, khắc phục sự cố về an toàn thực phẩm và thực hiện các giải pháp hạn chế nguy cơ mất an toàn thực phẩm</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r w:rsidR="009C380A" w:rsidRPr="001004DA" w:rsidTr="00D04874">
        <w:tc>
          <w:tcPr>
            <w:tcW w:w="59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fr-FR"/>
              </w:rPr>
            </w:pPr>
            <w:r w:rsidRPr="001004DA">
              <w:rPr>
                <w:rFonts w:ascii="Times New Roman" w:hAnsi="Times New Roman"/>
                <w:sz w:val="26"/>
                <w:szCs w:val="26"/>
                <w:lang w:val="fr-FR"/>
              </w:rPr>
              <w:t>26</w:t>
            </w:r>
          </w:p>
        </w:tc>
        <w:tc>
          <w:tcPr>
            <w:tcW w:w="5278" w:type="dxa"/>
            <w:vAlign w:val="center"/>
          </w:tcPr>
          <w:p w:rsidR="009C380A" w:rsidRPr="001004DA" w:rsidRDefault="009C380A" w:rsidP="00D04874">
            <w:pPr>
              <w:tabs>
                <w:tab w:val="left" w:pos="540"/>
              </w:tabs>
              <w:spacing w:before="120" w:after="120" w:line="240" w:lineRule="atLeast"/>
              <w:jc w:val="both"/>
              <w:rPr>
                <w:rFonts w:ascii="Times New Roman" w:hAnsi="Times New Roman"/>
                <w:sz w:val="26"/>
                <w:szCs w:val="26"/>
                <w:lang w:val="pt-PT"/>
              </w:rPr>
            </w:pPr>
            <w:r w:rsidRPr="001004DA">
              <w:rPr>
                <w:rFonts w:ascii="Times New Roman" w:hAnsi="Times New Roman"/>
                <w:sz w:val="26"/>
                <w:szCs w:val="26"/>
                <w:lang w:val="pt-PT"/>
              </w:rPr>
              <w:t>Vi phạm quy định về truy xuất nguồn gốc đối với thực phẩm không bảo đảm an toàn</w:t>
            </w:r>
          </w:p>
        </w:tc>
        <w:tc>
          <w:tcPr>
            <w:tcW w:w="153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126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c>
          <w:tcPr>
            <w:tcW w:w="94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sv-SE"/>
              </w:rPr>
            </w:pPr>
          </w:p>
        </w:tc>
      </w:tr>
    </w:tbl>
    <w:p w:rsidR="009C380A" w:rsidRPr="000366E8" w:rsidRDefault="009C380A" w:rsidP="009C380A">
      <w:pPr>
        <w:pStyle w:val="BodyText"/>
        <w:tabs>
          <w:tab w:val="left" w:pos="540"/>
        </w:tabs>
        <w:spacing w:before="120" w:after="120" w:line="240" w:lineRule="atLeast"/>
        <w:rPr>
          <w:i/>
          <w:sz w:val="26"/>
          <w:szCs w:val="26"/>
          <w:lang w:val="sv-SE"/>
        </w:rPr>
      </w:pPr>
      <w:r w:rsidRPr="000366E8">
        <w:rPr>
          <w:i/>
          <w:sz w:val="26"/>
          <w:szCs w:val="26"/>
          <w:lang w:val="sv-SE"/>
        </w:rPr>
        <w:t>Bảng 4: Kết quả kiểm nghiệm mẫu:</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840"/>
        <w:gridCol w:w="1967"/>
        <w:gridCol w:w="2507"/>
        <w:gridCol w:w="1758"/>
      </w:tblGrid>
      <w:tr w:rsidR="009C380A" w:rsidRPr="004400DF" w:rsidTr="00D04874">
        <w:tc>
          <w:tcPr>
            <w:tcW w:w="568" w:type="dxa"/>
            <w:vMerge w:val="restart"/>
            <w:vAlign w:val="center"/>
          </w:tcPr>
          <w:p w:rsidR="009C380A" w:rsidRPr="004400DF" w:rsidRDefault="009C380A" w:rsidP="00D04874">
            <w:pPr>
              <w:tabs>
                <w:tab w:val="left" w:pos="540"/>
              </w:tabs>
              <w:spacing w:before="120" w:after="120" w:line="240" w:lineRule="atLeast"/>
              <w:jc w:val="center"/>
              <w:rPr>
                <w:rFonts w:ascii="Times New Roman" w:hAnsi="Times New Roman"/>
                <w:b/>
                <w:sz w:val="26"/>
                <w:szCs w:val="26"/>
                <w:lang w:val="pt-BR"/>
              </w:rPr>
            </w:pPr>
            <w:r w:rsidRPr="004400DF">
              <w:rPr>
                <w:rFonts w:ascii="Times New Roman" w:hAnsi="Times New Roman"/>
                <w:b/>
                <w:sz w:val="26"/>
                <w:szCs w:val="26"/>
                <w:lang w:val="pt-BR"/>
              </w:rPr>
              <w:t>TT</w:t>
            </w:r>
          </w:p>
        </w:tc>
        <w:tc>
          <w:tcPr>
            <w:tcW w:w="2840" w:type="dxa"/>
            <w:vMerge w:val="restart"/>
            <w:vAlign w:val="center"/>
          </w:tcPr>
          <w:p w:rsidR="009C380A" w:rsidRPr="004400DF" w:rsidRDefault="009C380A" w:rsidP="00D04874">
            <w:pPr>
              <w:tabs>
                <w:tab w:val="left" w:pos="540"/>
              </w:tabs>
              <w:spacing w:before="120" w:after="120" w:line="240" w:lineRule="atLeast"/>
              <w:jc w:val="center"/>
              <w:rPr>
                <w:rFonts w:ascii="Times New Roman" w:hAnsi="Times New Roman"/>
                <w:b/>
                <w:sz w:val="26"/>
                <w:szCs w:val="26"/>
                <w:lang w:val="it-IT"/>
              </w:rPr>
            </w:pPr>
            <w:r w:rsidRPr="004400DF">
              <w:rPr>
                <w:rFonts w:ascii="Times New Roman" w:hAnsi="Times New Roman"/>
                <w:b/>
                <w:sz w:val="26"/>
                <w:szCs w:val="26"/>
                <w:lang w:val="it-IT"/>
              </w:rPr>
              <w:t>Loại xét nghiệm</w:t>
            </w:r>
          </w:p>
        </w:tc>
        <w:tc>
          <w:tcPr>
            <w:tcW w:w="6232" w:type="dxa"/>
            <w:gridSpan w:val="3"/>
            <w:vAlign w:val="center"/>
          </w:tcPr>
          <w:p w:rsidR="009C380A" w:rsidRPr="004400DF" w:rsidRDefault="009C380A" w:rsidP="00D04874">
            <w:pPr>
              <w:tabs>
                <w:tab w:val="left" w:pos="540"/>
              </w:tabs>
              <w:spacing w:before="120" w:after="120" w:line="240" w:lineRule="atLeast"/>
              <w:jc w:val="center"/>
              <w:rPr>
                <w:rFonts w:ascii="Times New Roman" w:hAnsi="Times New Roman"/>
                <w:b/>
                <w:sz w:val="26"/>
                <w:szCs w:val="26"/>
                <w:lang w:val="it-IT"/>
              </w:rPr>
            </w:pPr>
            <w:r w:rsidRPr="004400DF">
              <w:rPr>
                <w:rFonts w:ascii="Times New Roman" w:hAnsi="Times New Roman"/>
                <w:b/>
                <w:sz w:val="26"/>
                <w:szCs w:val="26"/>
                <w:lang w:val="it-IT"/>
              </w:rPr>
              <w:t>Kết quả  xét nghiệm mẫu</w:t>
            </w:r>
          </w:p>
        </w:tc>
      </w:tr>
      <w:tr w:rsidR="009C380A" w:rsidRPr="004400DF" w:rsidTr="00D04874">
        <w:tc>
          <w:tcPr>
            <w:tcW w:w="568" w:type="dxa"/>
            <w:vMerge/>
            <w:vAlign w:val="center"/>
          </w:tcPr>
          <w:p w:rsidR="009C380A" w:rsidRPr="004400DF" w:rsidRDefault="009C380A" w:rsidP="00D04874">
            <w:pPr>
              <w:tabs>
                <w:tab w:val="left" w:pos="540"/>
              </w:tabs>
              <w:spacing w:before="120" w:after="120" w:line="240" w:lineRule="atLeast"/>
              <w:jc w:val="center"/>
              <w:rPr>
                <w:rFonts w:ascii="Times New Roman" w:hAnsi="Times New Roman"/>
                <w:b/>
                <w:sz w:val="26"/>
                <w:szCs w:val="26"/>
                <w:lang w:val="it-IT"/>
              </w:rPr>
            </w:pPr>
          </w:p>
        </w:tc>
        <w:tc>
          <w:tcPr>
            <w:tcW w:w="2840" w:type="dxa"/>
            <w:vMerge/>
            <w:vAlign w:val="center"/>
          </w:tcPr>
          <w:p w:rsidR="009C380A" w:rsidRPr="004400DF" w:rsidRDefault="009C380A" w:rsidP="00D04874">
            <w:pPr>
              <w:tabs>
                <w:tab w:val="left" w:pos="540"/>
              </w:tabs>
              <w:spacing w:before="120" w:after="120" w:line="240" w:lineRule="atLeast"/>
              <w:jc w:val="center"/>
              <w:rPr>
                <w:rFonts w:ascii="Times New Roman" w:hAnsi="Times New Roman"/>
                <w:b/>
                <w:sz w:val="26"/>
                <w:szCs w:val="26"/>
                <w:lang w:val="it-IT"/>
              </w:rPr>
            </w:pPr>
          </w:p>
        </w:tc>
        <w:tc>
          <w:tcPr>
            <w:tcW w:w="1967" w:type="dxa"/>
            <w:vAlign w:val="center"/>
          </w:tcPr>
          <w:p w:rsidR="009C380A" w:rsidRPr="004400DF" w:rsidRDefault="009C380A" w:rsidP="00D04874">
            <w:pPr>
              <w:tabs>
                <w:tab w:val="left" w:pos="540"/>
              </w:tabs>
              <w:spacing w:before="120" w:after="120" w:line="240" w:lineRule="atLeast"/>
              <w:jc w:val="center"/>
              <w:rPr>
                <w:rFonts w:ascii="Times New Roman" w:hAnsi="Times New Roman"/>
                <w:b/>
                <w:sz w:val="26"/>
                <w:szCs w:val="26"/>
                <w:lang w:val="it-IT"/>
              </w:rPr>
            </w:pPr>
            <w:r w:rsidRPr="004400DF">
              <w:rPr>
                <w:rFonts w:ascii="Times New Roman" w:hAnsi="Times New Roman"/>
                <w:b/>
                <w:sz w:val="26"/>
                <w:szCs w:val="26"/>
                <w:lang w:val="it-IT"/>
              </w:rPr>
              <w:t>Tổng số mẫu xét nghiệm</w:t>
            </w:r>
          </w:p>
        </w:tc>
        <w:tc>
          <w:tcPr>
            <w:tcW w:w="2507" w:type="dxa"/>
            <w:vAlign w:val="center"/>
          </w:tcPr>
          <w:p w:rsidR="009C380A" w:rsidRPr="004400DF" w:rsidRDefault="009C380A" w:rsidP="00D04874">
            <w:pPr>
              <w:tabs>
                <w:tab w:val="left" w:pos="540"/>
              </w:tabs>
              <w:spacing w:before="120" w:after="120" w:line="240" w:lineRule="atLeast"/>
              <w:jc w:val="center"/>
              <w:rPr>
                <w:rFonts w:ascii="Times New Roman" w:hAnsi="Times New Roman"/>
                <w:b/>
                <w:sz w:val="26"/>
                <w:szCs w:val="26"/>
                <w:lang w:val="fr-FR"/>
              </w:rPr>
            </w:pPr>
            <w:r w:rsidRPr="004400DF">
              <w:rPr>
                <w:rFonts w:ascii="Times New Roman" w:hAnsi="Times New Roman"/>
                <w:b/>
                <w:sz w:val="26"/>
                <w:szCs w:val="26"/>
                <w:lang w:val="fr-FR"/>
              </w:rPr>
              <w:t>Số mẫu không đạt</w:t>
            </w:r>
          </w:p>
        </w:tc>
        <w:tc>
          <w:tcPr>
            <w:tcW w:w="1758" w:type="dxa"/>
            <w:tcBorders>
              <w:bottom w:val="single" w:sz="4" w:space="0" w:color="auto"/>
            </w:tcBorders>
            <w:vAlign w:val="center"/>
          </w:tcPr>
          <w:p w:rsidR="009C380A" w:rsidRPr="004400DF" w:rsidRDefault="009C380A" w:rsidP="00D04874">
            <w:pPr>
              <w:tabs>
                <w:tab w:val="left" w:pos="540"/>
              </w:tabs>
              <w:spacing w:before="120" w:after="120" w:line="240" w:lineRule="atLeast"/>
              <w:jc w:val="center"/>
              <w:rPr>
                <w:rFonts w:ascii="Times New Roman" w:hAnsi="Times New Roman"/>
                <w:b/>
                <w:sz w:val="26"/>
                <w:szCs w:val="26"/>
                <w:lang w:val="fr-FR"/>
              </w:rPr>
            </w:pPr>
            <w:r w:rsidRPr="004400DF">
              <w:rPr>
                <w:rFonts w:ascii="Times New Roman" w:hAnsi="Times New Roman"/>
                <w:b/>
                <w:sz w:val="26"/>
                <w:szCs w:val="26"/>
                <w:lang w:val="pt-BR"/>
              </w:rPr>
              <w:t>Tỷ lệ % không đạt</w:t>
            </w:r>
          </w:p>
        </w:tc>
      </w:tr>
      <w:tr w:rsidR="009C380A" w:rsidRPr="001004DA" w:rsidTr="00D04874">
        <w:tc>
          <w:tcPr>
            <w:tcW w:w="568" w:type="dxa"/>
            <w:tcBorders>
              <w:right w:val="single" w:sz="4" w:space="0" w:color="auto"/>
            </w:tcBorders>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r w:rsidRPr="001004DA">
              <w:rPr>
                <w:rFonts w:ascii="Times New Roman" w:hAnsi="Times New Roman"/>
                <w:sz w:val="26"/>
                <w:szCs w:val="26"/>
                <w:lang w:val="pt-BR"/>
              </w:rPr>
              <w:t>1</w:t>
            </w:r>
          </w:p>
        </w:tc>
        <w:tc>
          <w:tcPr>
            <w:tcW w:w="2840" w:type="dxa"/>
            <w:tcBorders>
              <w:left w:val="single" w:sz="4" w:space="0" w:color="auto"/>
              <w:right w:val="nil"/>
            </w:tcBorders>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r w:rsidRPr="001004DA">
              <w:rPr>
                <w:rFonts w:ascii="Times New Roman" w:hAnsi="Times New Roman"/>
                <w:sz w:val="26"/>
                <w:szCs w:val="26"/>
                <w:lang w:val="pt-BR"/>
              </w:rPr>
              <w:t>Xét nghiệm tại labo</w:t>
            </w:r>
          </w:p>
        </w:tc>
        <w:tc>
          <w:tcPr>
            <w:tcW w:w="1967" w:type="dxa"/>
            <w:tcBorders>
              <w:left w:val="nil"/>
              <w:right w:val="nil"/>
            </w:tcBorders>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2507" w:type="dxa"/>
            <w:tcBorders>
              <w:left w:val="nil"/>
              <w:right w:val="nil"/>
            </w:tcBorders>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1758" w:type="dxa"/>
            <w:tcBorders>
              <w:left w:val="nil"/>
              <w:right w:val="single" w:sz="4" w:space="0" w:color="auto"/>
            </w:tcBorders>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r>
      <w:tr w:rsidR="009C380A" w:rsidRPr="001004DA" w:rsidTr="00D04874">
        <w:tc>
          <w:tcPr>
            <w:tcW w:w="56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r w:rsidRPr="001004DA">
              <w:rPr>
                <w:rFonts w:ascii="Times New Roman" w:hAnsi="Times New Roman"/>
                <w:sz w:val="26"/>
                <w:szCs w:val="26"/>
                <w:lang w:val="pt-BR"/>
              </w:rPr>
              <w:t>1.1</w:t>
            </w:r>
          </w:p>
        </w:tc>
        <w:tc>
          <w:tcPr>
            <w:tcW w:w="284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r w:rsidRPr="001004DA">
              <w:rPr>
                <w:rFonts w:ascii="Times New Roman" w:hAnsi="Times New Roman"/>
                <w:sz w:val="26"/>
                <w:szCs w:val="26"/>
                <w:lang w:val="pt-BR"/>
              </w:rPr>
              <w:t>Hóa lý</w:t>
            </w:r>
          </w:p>
        </w:tc>
        <w:tc>
          <w:tcPr>
            <w:tcW w:w="1967"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2507"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175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r>
      <w:tr w:rsidR="009C380A" w:rsidRPr="001004DA" w:rsidTr="00D04874">
        <w:tc>
          <w:tcPr>
            <w:tcW w:w="56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r w:rsidRPr="001004DA">
              <w:rPr>
                <w:rFonts w:ascii="Times New Roman" w:hAnsi="Times New Roman"/>
                <w:sz w:val="26"/>
                <w:szCs w:val="26"/>
                <w:lang w:val="pt-BR"/>
              </w:rPr>
              <w:t>1.2</w:t>
            </w:r>
          </w:p>
        </w:tc>
        <w:tc>
          <w:tcPr>
            <w:tcW w:w="284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it-IT"/>
              </w:rPr>
            </w:pPr>
            <w:r w:rsidRPr="001004DA">
              <w:rPr>
                <w:rFonts w:ascii="Times New Roman" w:hAnsi="Times New Roman"/>
                <w:sz w:val="26"/>
                <w:szCs w:val="26"/>
                <w:lang w:val="it-IT"/>
              </w:rPr>
              <w:t>Vi sinh</w:t>
            </w:r>
          </w:p>
        </w:tc>
        <w:tc>
          <w:tcPr>
            <w:tcW w:w="1967"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2507"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175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r>
      <w:tr w:rsidR="009C380A" w:rsidRPr="001004DA" w:rsidTr="00D04874">
        <w:tc>
          <w:tcPr>
            <w:tcW w:w="56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r>
              <w:rPr>
                <w:rFonts w:ascii="Times New Roman" w:hAnsi="Times New Roman"/>
                <w:sz w:val="26"/>
                <w:szCs w:val="26"/>
                <w:lang w:val="pt-BR"/>
              </w:rPr>
              <w:t>2</w:t>
            </w:r>
          </w:p>
        </w:tc>
        <w:tc>
          <w:tcPr>
            <w:tcW w:w="284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r w:rsidRPr="001004DA">
              <w:rPr>
                <w:rFonts w:ascii="Times New Roman" w:hAnsi="Times New Roman"/>
                <w:sz w:val="26"/>
                <w:szCs w:val="26"/>
                <w:lang w:val="pt-BR"/>
              </w:rPr>
              <w:t>Tổng số XN tại labo</w:t>
            </w:r>
          </w:p>
        </w:tc>
        <w:tc>
          <w:tcPr>
            <w:tcW w:w="1967"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2507"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175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r>
      <w:tr w:rsidR="009C380A" w:rsidRPr="001004DA" w:rsidTr="00D04874">
        <w:tc>
          <w:tcPr>
            <w:tcW w:w="56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r w:rsidRPr="001004DA">
              <w:rPr>
                <w:rFonts w:ascii="Times New Roman" w:hAnsi="Times New Roman"/>
                <w:sz w:val="26"/>
                <w:szCs w:val="26"/>
                <w:lang w:val="pt-BR"/>
              </w:rPr>
              <w:lastRenderedPageBreak/>
              <w:t>2</w:t>
            </w:r>
            <w:r>
              <w:rPr>
                <w:rFonts w:ascii="Times New Roman" w:hAnsi="Times New Roman"/>
                <w:sz w:val="26"/>
                <w:szCs w:val="26"/>
                <w:lang w:val="pt-BR"/>
              </w:rPr>
              <w:t>.1</w:t>
            </w:r>
          </w:p>
        </w:tc>
        <w:tc>
          <w:tcPr>
            <w:tcW w:w="2840"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r w:rsidRPr="001004DA">
              <w:rPr>
                <w:rFonts w:ascii="Times New Roman" w:hAnsi="Times New Roman"/>
                <w:sz w:val="26"/>
                <w:szCs w:val="26"/>
                <w:lang w:val="pt-BR"/>
              </w:rPr>
              <w:t>XN nhanh</w:t>
            </w:r>
          </w:p>
        </w:tc>
        <w:tc>
          <w:tcPr>
            <w:tcW w:w="1967"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2507"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175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r>
      <w:tr w:rsidR="009C380A" w:rsidRPr="001004DA" w:rsidTr="00D04874">
        <w:tc>
          <w:tcPr>
            <w:tcW w:w="56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r w:rsidRPr="001004DA">
              <w:rPr>
                <w:rFonts w:ascii="Times New Roman" w:hAnsi="Times New Roman"/>
                <w:sz w:val="26"/>
                <w:szCs w:val="26"/>
                <w:lang w:val="pt-BR"/>
              </w:rPr>
              <w:t>3</w:t>
            </w:r>
          </w:p>
        </w:tc>
        <w:tc>
          <w:tcPr>
            <w:tcW w:w="2840" w:type="dxa"/>
            <w:vAlign w:val="center"/>
          </w:tcPr>
          <w:p w:rsidR="009C380A" w:rsidRPr="004400DF" w:rsidRDefault="009C380A" w:rsidP="00D04874">
            <w:pPr>
              <w:tabs>
                <w:tab w:val="left" w:pos="540"/>
              </w:tabs>
              <w:spacing w:before="120" w:after="120" w:line="240" w:lineRule="atLeast"/>
              <w:jc w:val="center"/>
              <w:rPr>
                <w:rFonts w:ascii="Times New Roman" w:hAnsi="Times New Roman"/>
                <w:b/>
                <w:sz w:val="26"/>
                <w:szCs w:val="26"/>
                <w:lang w:val="pt-BR"/>
              </w:rPr>
            </w:pPr>
            <w:r w:rsidRPr="004400DF">
              <w:rPr>
                <w:rFonts w:ascii="Times New Roman" w:hAnsi="Times New Roman"/>
                <w:b/>
                <w:sz w:val="26"/>
                <w:szCs w:val="26"/>
                <w:lang w:val="pt-BR"/>
              </w:rPr>
              <w:t>Cộng</w:t>
            </w:r>
          </w:p>
        </w:tc>
        <w:tc>
          <w:tcPr>
            <w:tcW w:w="1967"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2507"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c>
          <w:tcPr>
            <w:tcW w:w="1758" w:type="dxa"/>
            <w:vAlign w:val="center"/>
          </w:tcPr>
          <w:p w:rsidR="009C380A" w:rsidRPr="001004DA" w:rsidRDefault="009C380A" w:rsidP="00D04874">
            <w:pPr>
              <w:tabs>
                <w:tab w:val="left" w:pos="540"/>
              </w:tabs>
              <w:spacing w:before="120" w:after="120" w:line="240" w:lineRule="atLeast"/>
              <w:jc w:val="center"/>
              <w:rPr>
                <w:rFonts w:ascii="Times New Roman" w:hAnsi="Times New Roman"/>
                <w:sz w:val="26"/>
                <w:szCs w:val="26"/>
                <w:lang w:val="pt-BR"/>
              </w:rPr>
            </w:pPr>
          </w:p>
        </w:tc>
      </w:tr>
    </w:tbl>
    <w:p w:rsidR="009C380A" w:rsidRPr="001004DA" w:rsidRDefault="009C380A" w:rsidP="009C380A">
      <w:pPr>
        <w:tabs>
          <w:tab w:val="left" w:pos="540"/>
        </w:tabs>
        <w:spacing w:after="120"/>
        <w:jc w:val="both"/>
        <w:rPr>
          <w:rFonts w:ascii="Times New Roman" w:hAnsi="Times New Roman"/>
          <w:b/>
          <w:sz w:val="26"/>
          <w:szCs w:val="26"/>
          <w:lang w:val="fr-FR"/>
        </w:rPr>
      </w:pPr>
      <w:r w:rsidRPr="001004DA">
        <w:rPr>
          <w:rFonts w:ascii="Times New Roman" w:hAnsi="Times New Roman"/>
          <w:b/>
          <w:sz w:val="26"/>
          <w:szCs w:val="26"/>
          <w:lang w:val="fr-FR"/>
        </w:rPr>
        <w:t xml:space="preserve">III. Nhận xét, đánh giá chung </w:t>
      </w:r>
    </w:p>
    <w:p w:rsidR="009C380A" w:rsidRPr="001004DA" w:rsidRDefault="009C380A" w:rsidP="009C380A">
      <w:pPr>
        <w:tabs>
          <w:tab w:val="left" w:pos="540"/>
        </w:tabs>
        <w:spacing w:after="120"/>
        <w:ind w:firstLine="720"/>
        <w:jc w:val="both"/>
        <w:rPr>
          <w:rFonts w:ascii="Times New Roman" w:hAnsi="Times New Roman"/>
          <w:sz w:val="26"/>
          <w:szCs w:val="26"/>
          <w:lang w:val="fr-FR"/>
        </w:rPr>
      </w:pPr>
      <w:r w:rsidRPr="001004DA">
        <w:rPr>
          <w:rFonts w:ascii="Times New Roman" w:hAnsi="Times New Roman"/>
          <w:sz w:val="26"/>
          <w:szCs w:val="26"/>
          <w:lang w:val="fr-FR"/>
        </w:rPr>
        <w:t>(Đề nghị nhận xét, đánh giá cụ thể theo số liệu thực tế tại các bảng từ 1 – 4).</w:t>
      </w:r>
    </w:p>
    <w:p w:rsidR="009C380A" w:rsidRPr="0051332E" w:rsidRDefault="009C380A" w:rsidP="009C380A">
      <w:pPr>
        <w:tabs>
          <w:tab w:val="left" w:pos="540"/>
          <w:tab w:val="left" w:pos="5950"/>
        </w:tabs>
        <w:jc w:val="both"/>
        <w:rPr>
          <w:sz w:val="28"/>
          <w:szCs w:val="28"/>
          <w:lang w:val="fr-FR"/>
        </w:rPr>
      </w:pPr>
      <w:r w:rsidRPr="001004DA">
        <w:rPr>
          <w:rFonts w:ascii="Times New Roman" w:hAnsi="Times New Roman"/>
          <w:b/>
          <w:sz w:val="26"/>
          <w:szCs w:val="26"/>
          <w:lang w:val="fr-FR"/>
        </w:rPr>
        <w:t>IV. Đề xuất kiến nghị (ghi cụ thể)</w:t>
      </w:r>
      <w:r>
        <w:rPr>
          <w:rFonts w:ascii="Times New Roman" w:hAnsi="Times New Roman"/>
          <w:b/>
          <w:sz w:val="26"/>
          <w:szCs w:val="26"/>
          <w:lang w:val="fr-FR"/>
        </w:rPr>
        <w:t>:</w:t>
      </w:r>
      <w:r w:rsidRPr="001004DA">
        <w:rPr>
          <w:rFonts w:ascii="Times New Roman" w:hAnsi="Times New Roman"/>
          <w:b/>
          <w:sz w:val="26"/>
          <w:szCs w:val="26"/>
          <w:lang w:val="fr-FR"/>
        </w:rPr>
        <w:t xml:space="preserve"> </w:t>
      </w:r>
    </w:p>
    <w:p w:rsidR="003C6135" w:rsidRDefault="003C6135">
      <w:bookmarkStart w:id="0" w:name="_GoBack"/>
      <w:bookmarkEnd w:id="0"/>
    </w:p>
    <w:sectPr w:rsidR="003C6135" w:rsidSect="00511BAA">
      <w:footerReference w:type="default" r:id="rId5"/>
      <w:pgSz w:w="11907" w:h="16840" w:code="9"/>
      <w:pgMar w:top="1134" w:right="1134" w:bottom="1134" w:left="1701" w:header="448" w:footer="30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AA" w:rsidRDefault="009C380A" w:rsidP="00511BAA">
    <w:pPr>
      <w:pStyle w:val="Footer"/>
      <w:tabs>
        <w:tab w:val="clear" w:pos="4680"/>
        <w:tab w:val="clear" w:pos="9360"/>
        <w:tab w:val="center" w:pos="993"/>
      </w:tabs>
      <w:spacing w:after="0"/>
      <w:ind w:left="709" w:hanging="709"/>
      <w:rPr>
        <w:rFonts w:ascii="Times New Roman" w:hAnsi="Times New Roman"/>
        <w:lang w:val="en-US"/>
      </w:rP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-15875</wp:posOffset>
              </wp:positionV>
              <wp:extent cx="5765800" cy="6350"/>
              <wp:effectExtent l="9525" t="9525" r="635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580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5pt;margin-top:-1.25pt;width:454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"/>
          </w:pict>
        </mc:Fallback>
      </mc:AlternateContent>
    </w:r>
    <w:r>
      <w:rPr>
        <w:rFonts w:ascii="Times New Roman" w:hAnsi="Times New Roman"/>
        <w:lang w:val="en-US"/>
      </w:rPr>
      <w:t xml:space="preserve">        </w:t>
    </w:r>
    <w:r>
      <w:rPr>
        <w:rFonts w:ascii="Times New Roman" w:hAnsi="Times New Roman"/>
        <w:lang w:val="en-US"/>
      </w:rPr>
      <w:t xml:space="preserve">  </w:t>
    </w:r>
    <w:r>
      <w:rPr>
        <w:rFonts w:ascii="Times New Roman" w:hAnsi="Times New Roman"/>
        <w:lang w:val="en-US"/>
      </w:rPr>
      <w:t xml:space="preserve">   </w:t>
    </w:r>
    <w:r w:rsidRPr="00B5493E">
      <w:rPr>
        <w:rFonts w:ascii="Times New Roman" w:hAnsi="Times New Roman"/>
      </w:rPr>
      <w:t>S</w:t>
    </w:r>
    <w:r w:rsidRPr="00B5493E">
      <w:rPr>
        <w:rFonts w:ascii="Times New Roman" w:hAnsi="Times New Roman"/>
      </w:rPr>
      <w:t>ố</w:t>
    </w:r>
    <w:r w:rsidRPr="00B5493E">
      <w:rPr>
        <w:rFonts w:ascii="Times New Roman" w:hAnsi="Times New Roman"/>
      </w:rPr>
      <w:t xml:space="preserve"> 2, đư</w:t>
    </w:r>
    <w:r w:rsidRPr="00B5493E">
      <w:rPr>
        <w:rFonts w:ascii="Times New Roman" w:hAnsi="Times New Roman"/>
      </w:rPr>
      <w:t>ờ</w:t>
    </w:r>
    <w:r w:rsidRPr="00B5493E">
      <w:rPr>
        <w:rFonts w:ascii="Times New Roman" w:hAnsi="Times New Roman"/>
      </w:rPr>
      <w:t>ng Phan Đình Phùng, phư</w:t>
    </w:r>
    <w:r w:rsidRPr="00B5493E">
      <w:rPr>
        <w:rFonts w:ascii="Times New Roman" w:hAnsi="Times New Roman"/>
      </w:rPr>
      <w:t>ờ</w:t>
    </w:r>
    <w:r w:rsidRPr="00B5493E">
      <w:rPr>
        <w:rFonts w:ascii="Times New Roman" w:hAnsi="Times New Roman"/>
      </w:rPr>
      <w:t>ng Quang Vinh, thành ph</w:t>
    </w:r>
    <w:r w:rsidRPr="00B5493E">
      <w:rPr>
        <w:rFonts w:ascii="Times New Roman" w:hAnsi="Times New Roman"/>
      </w:rPr>
      <w:t>ố</w:t>
    </w:r>
    <w:r w:rsidRPr="00B5493E">
      <w:rPr>
        <w:rFonts w:ascii="Times New Roman" w:hAnsi="Times New Roman"/>
      </w:rPr>
      <w:t xml:space="preserve"> Biên Hòa, Đ</w:t>
    </w:r>
    <w:r w:rsidRPr="00B5493E">
      <w:rPr>
        <w:rFonts w:ascii="Times New Roman" w:hAnsi="Times New Roman"/>
      </w:rPr>
      <w:t>ồ</w:t>
    </w:r>
    <w:r w:rsidRPr="00B5493E">
      <w:rPr>
        <w:rFonts w:ascii="Times New Roman" w:hAnsi="Times New Roman"/>
      </w:rPr>
      <w:t>ng Nai.</w:t>
    </w:r>
  </w:p>
  <w:p w:rsidR="00511BAA" w:rsidRPr="00402592" w:rsidRDefault="009C380A" w:rsidP="00511BAA">
    <w:pPr>
      <w:pStyle w:val="Footer"/>
      <w:tabs>
        <w:tab w:val="clear" w:pos="4680"/>
        <w:tab w:val="clear" w:pos="9360"/>
        <w:tab w:val="center" w:pos="993"/>
      </w:tabs>
      <w:ind w:left="709" w:hanging="709"/>
      <w:jc w:val="center"/>
      <w:rPr>
        <w:rFonts w:ascii="Times New Roman" w:hAnsi="Times New Roman"/>
        <w:sz w:val="26"/>
        <w:szCs w:val="26"/>
      </w:rPr>
    </w:pPr>
    <w:r>
      <w:rPr>
        <w:rFonts w:ascii="Times New Roman" w:hAnsi="Times New Roman"/>
        <w:lang w:val="en-US"/>
      </w:rPr>
      <w:t xml:space="preserve">                  </w:t>
    </w:r>
    <w:r w:rsidRPr="00B5493E">
      <w:rPr>
        <w:rFonts w:ascii="Times New Roman" w:hAnsi="Times New Roman"/>
      </w:rPr>
      <w:t>Đi</w:t>
    </w:r>
    <w:r w:rsidRPr="00B5493E">
      <w:rPr>
        <w:rFonts w:ascii="Times New Roman" w:hAnsi="Times New Roman"/>
      </w:rPr>
      <w:t>ệ</w:t>
    </w:r>
    <w:r w:rsidRPr="00B5493E">
      <w:rPr>
        <w:rFonts w:ascii="Times New Roman" w:hAnsi="Times New Roman"/>
      </w:rPr>
      <w:t>n tho</w:t>
    </w:r>
    <w:r w:rsidRPr="00B5493E">
      <w:rPr>
        <w:rFonts w:ascii="Times New Roman" w:hAnsi="Times New Roman"/>
      </w:rPr>
      <w:t>ạ</w:t>
    </w:r>
    <w:r w:rsidRPr="00B5493E">
      <w:rPr>
        <w:rFonts w:ascii="Times New Roman" w:hAnsi="Times New Roman"/>
      </w:rPr>
      <w:t xml:space="preserve">i: 0251.942641; Fax: 0251.847269; Website: </w:t>
    </w:r>
    <w:r w:rsidRPr="00B5493E">
      <w:rPr>
        <w:rFonts w:ascii="Times New Roman" w:hAnsi="Times New Roman"/>
      </w:rPr>
      <w:t>syt.dongnai.gov.vn</w:t>
    </w:r>
    <w:r>
      <w:rPr>
        <w:rFonts w:ascii="Times New Roman" w:hAnsi="Times New Roman"/>
        <w:lang w:val="en-US"/>
      </w:rPr>
      <w:t xml:space="preserve">                    </w:t>
    </w:r>
    <w:r>
      <w:t xml:space="preserve"> </w:t>
    </w:r>
    <w:r w:rsidRPr="00402592">
      <w:rPr>
        <w:rFonts w:ascii="Times New Roman" w:hAnsi="Times New Roman"/>
        <w:sz w:val="26"/>
        <w:szCs w:val="26"/>
      </w:rPr>
      <w:fldChar w:fldCharType="begin"/>
    </w:r>
    <w:r w:rsidRPr="00402592">
      <w:rPr>
        <w:rFonts w:ascii="Times New Roman" w:hAnsi="Times New Roman"/>
        <w:sz w:val="26"/>
        <w:szCs w:val="26"/>
      </w:rPr>
      <w:instrText xml:space="preserve"> PAGE   \* MERGEFORMAT </w:instrText>
    </w:r>
    <w:r w:rsidRPr="00402592">
      <w:rPr>
        <w:rFonts w:ascii="Times New Roman" w:hAnsi="Times New Roman"/>
        <w:sz w:val="26"/>
        <w:szCs w:val="26"/>
      </w:rPr>
      <w:fldChar w:fldCharType="separate"/>
    </w:r>
    <w:r>
      <w:rPr>
        <w:rFonts w:ascii="Times New Roman" w:hAnsi="Times New Roman"/>
        <w:noProof/>
        <w:sz w:val="26"/>
        <w:szCs w:val="26"/>
      </w:rPr>
      <w:t>9</w:t>
    </w:r>
    <w:r w:rsidRPr="00402592">
      <w:rPr>
        <w:rFonts w:ascii="Times New Roman" w:hAnsi="Times New Roman"/>
        <w:noProof/>
        <w:sz w:val="26"/>
        <w:szCs w:val="26"/>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30"/>
  <w:drawingGridVerticalSpacing w:val="177"/>
  <w:displayHorizontalDrawingGridEvery w:val="0"/>
  <w:displayVerticalDrawingGridEvery w:val="2"/>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0A"/>
    <w:rsid w:val="00060ED0"/>
    <w:rsid w:val="00152C16"/>
    <w:rsid w:val="002369E5"/>
    <w:rsid w:val="002C68F6"/>
    <w:rsid w:val="003C6135"/>
    <w:rsid w:val="00521EB3"/>
    <w:rsid w:val="005407B2"/>
    <w:rsid w:val="00542CB9"/>
    <w:rsid w:val="00556BF3"/>
    <w:rsid w:val="005975CC"/>
    <w:rsid w:val="005A7DC3"/>
    <w:rsid w:val="0060058D"/>
    <w:rsid w:val="006D2D3E"/>
    <w:rsid w:val="00772440"/>
    <w:rsid w:val="007E4B20"/>
    <w:rsid w:val="00830D16"/>
    <w:rsid w:val="008E40D4"/>
    <w:rsid w:val="00910D6E"/>
    <w:rsid w:val="009C380A"/>
    <w:rsid w:val="00A42CCF"/>
    <w:rsid w:val="00A654E6"/>
    <w:rsid w:val="00AF79E1"/>
    <w:rsid w:val="00B903EB"/>
    <w:rsid w:val="00B96CC5"/>
    <w:rsid w:val="00CE034F"/>
    <w:rsid w:val="00D50AC5"/>
    <w:rsid w:val="00E5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380A"/>
    <w:pPr>
      <w:spacing w:after="0" w:line="240" w:lineRule="auto"/>
      <w:jc w:val="center"/>
    </w:pPr>
    <w:rPr>
      <w:rFonts w:ascii="Times New Roman" w:eastAsia="Times New Roman" w:hAnsi="Times New Roman"/>
      <w:sz w:val="28"/>
      <w:szCs w:val="28"/>
      <w:lang w:val="x-none" w:eastAsia="x-none"/>
    </w:rPr>
  </w:style>
  <w:style w:type="character" w:customStyle="1" w:styleId="BodyTextChar">
    <w:name w:val="Body Text Char"/>
    <w:basedOn w:val="DefaultParagraphFont"/>
    <w:link w:val="BodyText"/>
    <w:rsid w:val="009C380A"/>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unhideWhenUsed/>
    <w:rsid w:val="009C380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C380A"/>
    <w:rPr>
      <w:rFonts w:ascii="Calibri" w:eastAsia="Calibri"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380A"/>
    <w:pPr>
      <w:spacing w:after="0" w:line="240" w:lineRule="auto"/>
      <w:jc w:val="center"/>
    </w:pPr>
    <w:rPr>
      <w:rFonts w:ascii="Times New Roman" w:eastAsia="Times New Roman" w:hAnsi="Times New Roman"/>
      <w:sz w:val="28"/>
      <w:szCs w:val="28"/>
      <w:lang w:val="x-none" w:eastAsia="x-none"/>
    </w:rPr>
  </w:style>
  <w:style w:type="character" w:customStyle="1" w:styleId="BodyTextChar">
    <w:name w:val="Body Text Char"/>
    <w:basedOn w:val="DefaultParagraphFont"/>
    <w:link w:val="BodyText"/>
    <w:rsid w:val="009C380A"/>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unhideWhenUsed/>
    <w:rsid w:val="009C380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C380A"/>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MrThanh</dc:creator>
  <cp:lastModifiedBy>MrThanh</cp:lastModifiedBy>
  <cp:revision>1</cp:revision>
  <dcterms:created xsi:type="dcterms:W3CDTF">2019-08-15T03:53:00Z</dcterms:created>
  <dcterms:modified xsi:type="dcterms:W3CDTF">2019-08-15T03:54:00Z</dcterms:modified>
</cp:coreProperties>
</file>